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CF3C" w14:textId="2F05BD15" w:rsidR="0021153B" w:rsidRPr="0021153B" w:rsidRDefault="0077464B" w:rsidP="00CA0A4D">
      <w:pPr>
        <w:spacing w:line="276" w:lineRule="auto"/>
        <w:jc w:val="center"/>
        <w:rPr>
          <w:rFonts w:ascii="Cambria" w:hAnsi="Cambria"/>
          <w:b/>
          <w:color w:val="000000"/>
          <w:sz w:val="36"/>
          <w:szCs w:val="36"/>
        </w:rPr>
      </w:pPr>
      <w:r w:rsidRPr="0021153B">
        <w:rPr>
          <w:rFonts w:ascii="Cambria" w:hAnsi="Cambria"/>
          <w:b/>
          <w:color w:val="000000"/>
          <w:sz w:val="36"/>
          <w:szCs w:val="36"/>
        </w:rPr>
        <w:t>Conservation Stewardship</w:t>
      </w:r>
      <w:r w:rsidR="0021153B" w:rsidRPr="0021153B">
        <w:rPr>
          <w:rFonts w:ascii="Cambria" w:hAnsi="Cambria"/>
          <w:b/>
          <w:color w:val="000000"/>
          <w:sz w:val="36"/>
          <w:szCs w:val="36"/>
        </w:rPr>
        <w:t xml:space="preserve"> Program</w:t>
      </w:r>
      <w:r w:rsidR="00A57A14">
        <w:rPr>
          <w:rFonts w:ascii="Cambria" w:hAnsi="Cambria"/>
          <w:b/>
          <w:color w:val="000000"/>
          <w:sz w:val="36"/>
          <w:szCs w:val="36"/>
        </w:rPr>
        <w:t>:</w:t>
      </w:r>
    </w:p>
    <w:p w14:paraId="737E602C" w14:textId="6D23692F" w:rsidR="0077464B" w:rsidRPr="00CA0A4D" w:rsidRDefault="0077464B" w:rsidP="0077464B">
      <w:pPr>
        <w:spacing w:line="360" w:lineRule="auto"/>
        <w:jc w:val="center"/>
        <w:rPr>
          <w:rFonts w:ascii="Cambria" w:hAnsi="Cambria"/>
          <w:i/>
          <w:color w:val="000000"/>
          <w:sz w:val="32"/>
          <w:szCs w:val="32"/>
        </w:rPr>
      </w:pPr>
      <w:r w:rsidRPr="00CA0A4D">
        <w:rPr>
          <w:rFonts w:ascii="Cambria" w:hAnsi="Cambria"/>
          <w:i/>
          <w:color w:val="000000"/>
          <w:sz w:val="32"/>
          <w:szCs w:val="32"/>
        </w:rPr>
        <w:t xml:space="preserve">Help Make A </w:t>
      </w:r>
      <w:r w:rsidR="00EB378E" w:rsidRPr="00CA0A4D">
        <w:rPr>
          <w:rFonts w:ascii="Cambria" w:hAnsi="Cambria"/>
          <w:i/>
          <w:color w:val="000000"/>
          <w:sz w:val="32"/>
          <w:szCs w:val="32"/>
        </w:rPr>
        <w:t xml:space="preserve">Good </w:t>
      </w:r>
      <w:r w:rsidRPr="00CA0A4D">
        <w:rPr>
          <w:rFonts w:ascii="Cambria" w:hAnsi="Cambria"/>
          <w:i/>
          <w:color w:val="000000"/>
          <w:sz w:val="32"/>
          <w:szCs w:val="32"/>
        </w:rPr>
        <w:t xml:space="preserve">Program </w:t>
      </w:r>
      <w:r w:rsidR="00EB378E" w:rsidRPr="00CA0A4D">
        <w:rPr>
          <w:rFonts w:ascii="Cambria" w:hAnsi="Cambria"/>
          <w:i/>
          <w:color w:val="000000"/>
          <w:sz w:val="32"/>
          <w:szCs w:val="32"/>
        </w:rPr>
        <w:t xml:space="preserve">Even </w:t>
      </w:r>
      <w:r w:rsidRPr="00CA0A4D">
        <w:rPr>
          <w:rFonts w:ascii="Cambria" w:hAnsi="Cambria"/>
          <w:i/>
          <w:color w:val="000000"/>
          <w:sz w:val="32"/>
          <w:szCs w:val="32"/>
        </w:rPr>
        <w:t>Better</w:t>
      </w:r>
    </w:p>
    <w:p w14:paraId="47F390DD" w14:textId="24E2DDE3" w:rsidR="00A70FE6" w:rsidRPr="0021153B" w:rsidRDefault="00A70FE6" w:rsidP="0077464B">
      <w:pPr>
        <w:spacing w:line="360" w:lineRule="auto"/>
        <w:jc w:val="center"/>
        <w:rPr>
          <w:rFonts w:ascii="Cambria" w:hAnsi="Cambria"/>
          <w:b/>
          <w:color w:val="000000"/>
          <w:sz w:val="28"/>
          <w:szCs w:val="28"/>
        </w:rPr>
      </w:pPr>
      <w:r w:rsidRPr="0021153B">
        <w:rPr>
          <w:rFonts w:ascii="Cambria" w:hAnsi="Cambria"/>
          <w:b/>
          <w:color w:val="000000"/>
          <w:sz w:val="28"/>
          <w:szCs w:val="28"/>
        </w:rPr>
        <w:t>Make Your Voice Heard: Submit Comment</w:t>
      </w:r>
      <w:r w:rsidR="0077464B" w:rsidRPr="0021153B">
        <w:rPr>
          <w:rFonts w:ascii="Cambria" w:hAnsi="Cambria"/>
          <w:b/>
          <w:color w:val="000000"/>
          <w:sz w:val="28"/>
          <w:szCs w:val="28"/>
        </w:rPr>
        <w:t>s</w:t>
      </w:r>
      <w:r w:rsidRPr="0021153B">
        <w:rPr>
          <w:rFonts w:ascii="Cambria" w:hAnsi="Cambria"/>
          <w:b/>
          <w:color w:val="000000"/>
          <w:sz w:val="28"/>
          <w:szCs w:val="28"/>
        </w:rPr>
        <w:t xml:space="preserve"> to NRCS Today!</w:t>
      </w:r>
    </w:p>
    <w:p w14:paraId="0287287D" w14:textId="1F0E4502" w:rsidR="00EB378E" w:rsidRDefault="00A70FE6" w:rsidP="00240841">
      <w:pPr>
        <w:rPr>
          <w:rFonts w:ascii="Cambria" w:hAnsi="Cambria"/>
          <w:sz w:val="20"/>
          <w:szCs w:val="20"/>
        </w:rPr>
      </w:pPr>
      <w:r w:rsidRPr="00B21954">
        <w:rPr>
          <w:rFonts w:ascii="Cambria" w:hAnsi="Cambria"/>
          <w:sz w:val="20"/>
          <w:szCs w:val="20"/>
        </w:rPr>
        <w:t xml:space="preserve">The </w:t>
      </w:r>
      <w:r>
        <w:rPr>
          <w:rFonts w:ascii="Cambria" w:hAnsi="Cambria"/>
          <w:sz w:val="20"/>
          <w:szCs w:val="20"/>
        </w:rPr>
        <w:t>Natural Resource</w:t>
      </w:r>
      <w:r w:rsidR="00E4635A">
        <w:rPr>
          <w:rFonts w:ascii="Cambria" w:hAnsi="Cambria"/>
          <w:sz w:val="20"/>
          <w:szCs w:val="20"/>
        </w:rPr>
        <w:t>s</w:t>
      </w:r>
      <w:r>
        <w:rPr>
          <w:rFonts w:ascii="Cambria" w:hAnsi="Cambria"/>
          <w:sz w:val="20"/>
          <w:szCs w:val="20"/>
        </w:rPr>
        <w:t xml:space="preserve"> Conservation Service</w:t>
      </w:r>
      <w:r w:rsidRPr="00B21954">
        <w:rPr>
          <w:rFonts w:ascii="Cambria" w:hAnsi="Cambria"/>
          <w:sz w:val="20"/>
          <w:szCs w:val="20"/>
        </w:rPr>
        <w:t xml:space="preserve"> </w:t>
      </w:r>
      <w:r w:rsidR="00E4635A">
        <w:rPr>
          <w:rFonts w:ascii="Cambria" w:hAnsi="Cambria"/>
          <w:sz w:val="20"/>
          <w:szCs w:val="20"/>
        </w:rPr>
        <w:t xml:space="preserve">(NRCS) is accepting </w:t>
      </w:r>
      <w:r w:rsidR="0077464B">
        <w:rPr>
          <w:rFonts w:ascii="Cambria" w:hAnsi="Cambria"/>
          <w:sz w:val="20"/>
          <w:szCs w:val="20"/>
        </w:rPr>
        <w:t xml:space="preserve">public </w:t>
      </w:r>
      <w:r w:rsidR="00E4635A">
        <w:rPr>
          <w:rFonts w:ascii="Cambria" w:hAnsi="Cambria"/>
          <w:sz w:val="20"/>
          <w:szCs w:val="20"/>
        </w:rPr>
        <w:t xml:space="preserve">comments on the Conservation Stewardship Program (CSP) </w:t>
      </w:r>
      <w:r w:rsidR="00EB378E">
        <w:rPr>
          <w:rFonts w:ascii="Cambria" w:hAnsi="Cambria"/>
          <w:sz w:val="20"/>
          <w:szCs w:val="20"/>
        </w:rPr>
        <w:t xml:space="preserve">interim final rule </w:t>
      </w:r>
      <w:r w:rsidR="00E4635A">
        <w:rPr>
          <w:rFonts w:ascii="Cambria" w:hAnsi="Cambria"/>
          <w:sz w:val="20"/>
          <w:szCs w:val="20"/>
        </w:rPr>
        <w:t xml:space="preserve">through January </w:t>
      </w:r>
      <w:r w:rsidR="00B346DE">
        <w:rPr>
          <w:rFonts w:ascii="Cambria" w:hAnsi="Cambria"/>
          <w:sz w:val="20"/>
          <w:szCs w:val="20"/>
        </w:rPr>
        <w:t>20</w:t>
      </w:r>
      <w:bookmarkStart w:id="0" w:name="_GoBack"/>
      <w:bookmarkEnd w:id="0"/>
      <w:r w:rsidR="00E4635A">
        <w:rPr>
          <w:rFonts w:ascii="Cambria" w:hAnsi="Cambria"/>
          <w:sz w:val="20"/>
          <w:szCs w:val="20"/>
        </w:rPr>
        <w:t xml:space="preserve">, 2015.  </w:t>
      </w:r>
      <w:r w:rsidR="00EB378E">
        <w:rPr>
          <w:rFonts w:ascii="Cambria" w:hAnsi="Cambria"/>
          <w:sz w:val="20"/>
          <w:szCs w:val="20"/>
        </w:rPr>
        <w:t>This is the last chance for NRCS to make changes before the rule becomes the permanent final rule that will govern the program for years to come.  We have this one chance to make a good program even better</w:t>
      </w:r>
      <w:r w:rsidR="00240841">
        <w:rPr>
          <w:rFonts w:ascii="Cambria" w:hAnsi="Cambria"/>
          <w:sz w:val="20"/>
          <w:szCs w:val="20"/>
        </w:rPr>
        <w:t>:</w:t>
      </w:r>
      <w:r w:rsidR="00EB378E">
        <w:rPr>
          <w:rFonts w:ascii="Cambria" w:hAnsi="Cambria"/>
          <w:sz w:val="20"/>
          <w:szCs w:val="20"/>
        </w:rPr>
        <w:t xml:space="preserve"> </w:t>
      </w:r>
      <w:r w:rsidR="00240841">
        <w:rPr>
          <w:rFonts w:ascii="Cambria" w:hAnsi="Cambria"/>
          <w:sz w:val="20"/>
          <w:szCs w:val="20"/>
        </w:rPr>
        <w:t>NRCS</w:t>
      </w:r>
      <w:r w:rsidR="00EB378E">
        <w:rPr>
          <w:rFonts w:ascii="Cambria" w:hAnsi="Cambria"/>
          <w:sz w:val="20"/>
          <w:szCs w:val="20"/>
        </w:rPr>
        <w:t xml:space="preserve"> need</w:t>
      </w:r>
      <w:r w:rsidR="00240841">
        <w:rPr>
          <w:rFonts w:ascii="Cambria" w:hAnsi="Cambria"/>
          <w:sz w:val="20"/>
          <w:szCs w:val="20"/>
        </w:rPr>
        <w:t>s</w:t>
      </w:r>
      <w:r w:rsidR="00EB378E">
        <w:rPr>
          <w:rFonts w:ascii="Cambria" w:hAnsi="Cambria"/>
          <w:sz w:val="20"/>
          <w:szCs w:val="20"/>
        </w:rPr>
        <w:t xml:space="preserve"> to hear from you and other farmers and concerned citizens</w:t>
      </w:r>
      <w:r w:rsidR="00240841">
        <w:rPr>
          <w:rFonts w:ascii="Cambria" w:hAnsi="Cambria"/>
          <w:sz w:val="20"/>
          <w:szCs w:val="20"/>
        </w:rPr>
        <w:t>!</w:t>
      </w:r>
      <w:r w:rsidR="00EB378E">
        <w:rPr>
          <w:rFonts w:ascii="Cambria" w:hAnsi="Cambria"/>
          <w:sz w:val="20"/>
          <w:szCs w:val="20"/>
        </w:rPr>
        <w:t xml:space="preserve"> </w:t>
      </w:r>
    </w:p>
    <w:p w14:paraId="3BFEBADD" w14:textId="77777777" w:rsidR="00EB378E" w:rsidRDefault="00EB378E" w:rsidP="00240841">
      <w:pPr>
        <w:rPr>
          <w:rFonts w:ascii="Cambria" w:hAnsi="Cambria"/>
          <w:sz w:val="20"/>
          <w:szCs w:val="20"/>
        </w:rPr>
      </w:pPr>
    </w:p>
    <w:p w14:paraId="0BC21514" w14:textId="1628F2FE" w:rsidR="00A70FE6" w:rsidRPr="00B21954" w:rsidRDefault="00E4635A" w:rsidP="00240841">
      <w:pPr>
        <w:rPr>
          <w:rFonts w:ascii="Cambria" w:hAnsi="Cambria"/>
          <w:sz w:val="20"/>
          <w:szCs w:val="20"/>
        </w:rPr>
      </w:pPr>
      <w:r>
        <w:rPr>
          <w:rFonts w:ascii="Cambria" w:hAnsi="Cambria"/>
          <w:sz w:val="20"/>
          <w:szCs w:val="20"/>
        </w:rPr>
        <w:t xml:space="preserve">NRCS </w:t>
      </w:r>
      <w:r w:rsidR="00A70FE6" w:rsidRPr="00B21954">
        <w:rPr>
          <w:rFonts w:ascii="Cambria" w:hAnsi="Cambria"/>
          <w:sz w:val="20"/>
          <w:szCs w:val="20"/>
        </w:rPr>
        <w:t xml:space="preserve">will accept comments submitted online or through the mail. </w:t>
      </w:r>
      <w:r w:rsidR="0077464B">
        <w:rPr>
          <w:rFonts w:ascii="Cambria" w:hAnsi="Cambria"/>
          <w:sz w:val="20"/>
          <w:szCs w:val="20"/>
        </w:rPr>
        <w:t xml:space="preserve"> </w:t>
      </w:r>
      <w:r w:rsidR="00A70FE6" w:rsidRPr="00B21954">
        <w:rPr>
          <w:rFonts w:ascii="Cambria" w:hAnsi="Cambria"/>
          <w:sz w:val="20"/>
          <w:szCs w:val="20"/>
        </w:rPr>
        <w:t xml:space="preserve">You can use the sample materials below to get started! </w:t>
      </w:r>
      <w:r w:rsidR="0077464B">
        <w:rPr>
          <w:rFonts w:ascii="Cambria" w:hAnsi="Cambria"/>
          <w:sz w:val="20"/>
          <w:szCs w:val="20"/>
        </w:rPr>
        <w:t xml:space="preserve"> </w:t>
      </w:r>
      <w:r w:rsidR="00A70FE6" w:rsidRPr="00B21954">
        <w:rPr>
          <w:rFonts w:ascii="Cambria" w:hAnsi="Cambria"/>
          <w:sz w:val="20"/>
          <w:szCs w:val="20"/>
        </w:rPr>
        <w:t xml:space="preserve">It is important to personalize your comment – </w:t>
      </w:r>
      <w:r w:rsidR="00A70FE6">
        <w:rPr>
          <w:rFonts w:ascii="Cambria" w:hAnsi="Cambria"/>
          <w:sz w:val="20"/>
          <w:szCs w:val="20"/>
        </w:rPr>
        <w:t>NRCS</w:t>
      </w:r>
      <w:r w:rsidR="00A70FE6" w:rsidRPr="00B21954">
        <w:rPr>
          <w:rFonts w:ascii="Cambria" w:hAnsi="Cambria"/>
          <w:sz w:val="20"/>
          <w:szCs w:val="20"/>
        </w:rPr>
        <w:t xml:space="preserve"> will read every single submission, and unique comments have the most impact. </w:t>
      </w:r>
    </w:p>
    <w:p w14:paraId="2FAF5757" w14:textId="77777777" w:rsidR="00A70FE6" w:rsidRPr="00B21954" w:rsidRDefault="00A70FE6" w:rsidP="00240841">
      <w:pPr>
        <w:rPr>
          <w:rFonts w:ascii="Cambria" w:hAnsi="Cambria"/>
          <w:sz w:val="20"/>
          <w:szCs w:val="20"/>
        </w:rPr>
      </w:pPr>
    </w:p>
    <w:p w14:paraId="74B66B7C" w14:textId="5FAF8CA3" w:rsidR="00A70FE6" w:rsidRPr="00B21954" w:rsidRDefault="00A70FE6" w:rsidP="00CA0A4D">
      <w:pPr>
        <w:ind w:left="450"/>
        <w:rPr>
          <w:rFonts w:ascii="Cambria" w:hAnsi="Cambria"/>
          <w:i/>
          <w:sz w:val="20"/>
          <w:szCs w:val="20"/>
        </w:rPr>
      </w:pPr>
      <w:r w:rsidRPr="00B21954">
        <w:rPr>
          <w:rFonts w:ascii="Cambria" w:hAnsi="Cambria"/>
          <w:b/>
          <w:i/>
          <w:sz w:val="20"/>
          <w:szCs w:val="20"/>
        </w:rPr>
        <w:t xml:space="preserve">Step 1 – </w:t>
      </w:r>
      <w:r w:rsidRPr="00B21954">
        <w:rPr>
          <w:rFonts w:ascii="Cambria" w:hAnsi="Cambria"/>
          <w:i/>
          <w:sz w:val="20"/>
          <w:szCs w:val="20"/>
        </w:rPr>
        <w:t>Get informed</w:t>
      </w:r>
      <w:r w:rsidR="00240841">
        <w:rPr>
          <w:rFonts w:ascii="Cambria" w:hAnsi="Cambria"/>
          <w:i/>
          <w:sz w:val="20"/>
          <w:szCs w:val="20"/>
        </w:rPr>
        <w:t xml:space="preserve"> </w:t>
      </w:r>
      <w:r w:rsidRPr="00B21954">
        <w:rPr>
          <w:rFonts w:ascii="Cambria" w:hAnsi="Cambria"/>
          <w:i/>
          <w:sz w:val="20"/>
          <w:szCs w:val="20"/>
        </w:rPr>
        <w:t xml:space="preserve">– </w:t>
      </w:r>
      <w:r w:rsidR="00240841">
        <w:rPr>
          <w:rFonts w:ascii="Cambria" w:hAnsi="Cambria"/>
          <w:i/>
          <w:sz w:val="20"/>
          <w:szCs w:val="20"/>
        </w:rPr>
        <w:t xml:space="preserve">visit our CSP Comment Center to learn what may change about CSP under the new rules, how these changes could </w:t>
      </w:r>
      <w:r w:rsidR="00D37857">
        <w:rPr>
          <w:rFonts w:ascii="Cambria" w:hAnsi="Cambria"/>
          <w:i/>
          <w:sz w:val="20"/>
          <w:szCs w:val="20"/>
        </w:rPr>
        <w:t xml:space="preserve">impact </w:t>
      </w:r>
      <w:r w:rsidR="00240841">
        <w:rPr>
          <w:rFonts w:ascii="Cambria" w:hAnsi="Cambria"/>
          <w:i/>
          <w:sz w:val="20"/>
          <w:szCs w:val="20"/>
        </w:rPr>
        <w:t>farmers’</w:t>
      </w:r>
      <w:r w:rsidR="00D37857">
        <w:rPr>
          <w:rFonts w:ascii="Cambria" w:hAnsi="Cambria"/>
          <w:i/>
          <w:sz w:val="20"/>
          <w:szCs w:val="20"/>
        </w:rPr>
        <w:t xml:space="preserve"> participation </w:t>
      </w:r>
      <w:r w:rsidR="00E52048">
        <w:rPr>
          <w:rFonts w:ascii="Cambria" w:hAnsi="Cambria"/>
          <w:i/>
          <w:sz w:val="20"/>
          <w:szCs w:val="20"/>
        </w:rPr>
        <w:t>in</w:t>
      </w:r>
      <w:r w:rsidR="00D37857">
        <w:rPr>
          <w:rFonts w:ascii="Cambria" w:hAnsi="Cambria"/>
          <w:i/>
          <w:sz w:val="20"/>
          <w:szCs w:val="20"/>
        </w:rPr>
        <w:t xml:space="preserve"> the Conservation Stewardship Program</w:t>
      </w:r>
      <w:r w:rsidR="00240841">
        <w:rPr>
          <w:rFonts w:ascii="Cambria" w:hAnsi="Cambria"/>
          <w:i/>
          <w:sz w:val="20"/>
          <w:szCs w:val="20"/>
        </w:rPr>
        <w:t xml:space="preserve">, where NRCS could be doing more to help CSP reach its full potential, and why this matters for everyone. </w:t>
      </w:r>
    </w:p>
    <w:p w14:paraId="15466DCF" w14:textId="77777777" w:rsidR="00A70FE6" w:rsidRPr="00B21954" w:rsidRDefault="00A70FE6" w:rsidP="00CA0A4D">
      <w:pPr>
        <w:ind w:left="450"/>
        <w:rPr>
          <w:rFonts w:ascii="Cambria" w:hAnsi="Cambria"/>
          <w:i/>
          <w:sz w:val="20"/>
          <w:szCs w:val="20"/>
        </w:rPr>
      </w:pPr>
    </w:p>
    <w:p w14:paraId="49EF581E" w14:textId="6D1DBB4F" w:rsidR="00A70FE6" w:rsidRPr="00864D97" w:rsidRDefault="00A70FE6" w:rsidP="00CA0A4D">
      <w:pPr>
        <w:ind w:left="450"/>
        <w:rPr>
          <w:i/>
          <w:sz w:val="20"/>
          <w:szCs w:val="20"/>
        </w:rPr>
      </w:pPr>
      <w:r w:rsidRPr="00B21954">
        <w:rPr>
          <w:rFonts w:ascii="Cambria" w:hAnsi="Cambria"/>
          <w:b/>
          <w:i/>
          <w:sz w:val="20"/>
          <w:szCs w:val="20"/>
        </w:rPr>
        <w:t>Step 2</w:t>
      </w:r>
      <w:r w:rsidRPr="00B21954">
        <w:rPr>
          <w:rFonts w:ascii="Cambria" w:hAnsi="Cambria"/>
          <w:i/>
          <w:sz w:val="20"/>
          <w:szCs w:val="20"/>
        </w:rPr>
        <w:t xml:space="preserve"> – Customize the comment below for yourself! </w:t>
      </w:r>
      <w:r w:rsidR="0077464B">
        <w:rPr>
          <w:rFonts w:ascii="Cambria" w:hAnsi="Cambria"/>
          <w:i/>
          <w:sz w:val="20"/>
          <w:szCs w:val="20"/>
        </w:rPr>
        <w:t xml:space="preserve"> </w:t>
      </w:r>
      <w:r w:rsidRPr="00B21954">
        <w:rPr>
          <w:rFonts w:ascii="Cambria" w:hAnsi="Cambria"/>
          <w:i/>
          <w:sz w:val="20"/>
          <w:szCs w:val="20"/>
        </w:rPr>
        <w:t xml:space="preserve">There are guiding questions to help you </w:t>
      </w:r>
      <w:r w:rsidR="00D37857">
        <w:rPr>
          <w:rFonts w:ascii="Cambria" w:hAnsi="Cambria"/>
          <w:i/>
          <w:sz w:val="20"/>
          <w:szCs w:val="20"/>
        </w:rPr>
        <w:t>tell your story effectively to NRCS</w:t>
      </w:r>
      <w:r w:rsidRPr="00B21954">
        <w:rPr>
          <w:rFonts w:ascii="Cambria" w:hAnsi="Cambria"/>
          <w:i/>
          <w:sz w:val="20"/>
          <w:szCs w:val="20"/>
        </w:rPr>
        <w:t xml:space="preserve">. </w:t>
      </w:r>
      <w:r w:rsidR="0077464B">
        <w:rPr>
          <w:rFonts w:ascii="Cambria" w:hAnsi="Cambria"/>
          <w:i/>
          <w:sz w:val="20"/>
          <w:szCs w:val="20"/>
        </w:rPr>
        <w:t xml:space="preserve"> </w:t>
      </w:r>
      <w:r>
        <w:rPr>
          <w:i/>
          <w:sz w:val="20"/>
          <w:szCs w:val="20"/>
        </w:rPr>
        <w:t>Y</w:t>
      </w:r>
      <w:r w:rsidRPr="00864D97">
        <w:rPr>
          <w:i/>
          <w:sz w:val="20"/>
          <w:szCs w:val="20"/>
        </w:rPr>
        <w:t>ou can pick and choose –</w:t>
      </w:r>
      <w:r w:rsidRPr="00864D97">
        <w:rPr>
          <w:i/>
        </w:rPr>
        <w:t xml:space="preserve"> </w:t>
      </w:r>
      <w:r w:rsidRPr="00B21954">
        <w:rPr>
          <w:rFonts w:ascii="Cambria" w:hAnsi="Cambria"/>
          <w:i/>
          <w:sz w:val="20"/>
          <w:szCs w:val="20"/>
        </w:rPr>
        <w:t xml:space="preserve">feel free to include in your comment letter whichever issues below are most important to you.  </w:t>
      </w:r>
    </w:p>
    <w:p w14:paraId="7E146065" w14:textId="77777777" w:rsidR="00A70FE6" w:rsidRPr="00B21954" w:rsidRDefault="00A70FE6" w:rsidP="00CA0A4D">
      <w:pPr>
        <w:ind w:left="450"/>
        <w:rPr>
          <w:rFonts w:ascii="Cambria" w:hAnsi="Cambria"/>
          <w:i/>
          <w:sz w:val="20"/>
          <w:szCs w:val="20"/>
        </w:rPr>
      </w:pPr>
    </w:p>
    <w:p w14:paraId="6EC2F94D" w14:textId="2FA3DAC0" w:rsidR="00A70FE6" w:rsidRPr="00B21954" w:rsidRDefault="00A70FE6" w:rsidP="00CA0A4D">
      <w:pPr>
        <w:ind w:left="450"/>
        <w:rPr>
          <w:rFonts w:ascii="Cambria" w:hAnsi="Cambria"/>
          <w:i/>
          <w:sz w:val="20"/>
          <w:szCs w:val="20"/>
        </w:rPr>
      </w:pPr>
      <w:r w:rsidRPr="00B21954">
        <w:rPr>
          <w:rFonts w:ascii="Cambria" w:hAnsi="Cambria"/>
          <w:b/>
          <w:i/>
          <w:sz w:val="20"/>
          <w:szCs w:val="20"/>
        </w:rPr>
        <w:t>Step 3</w:t>
      </w:r>
      <w:r w:rsidRPr="00B21954">
        <w:rPr>
          <w:rFonts w:ascii="Cambria" w:hAnsi="Cambria"/>
          <w:i/>
          <w:sz w:val="20"/>
          <w:szCs w:val="20"/>
        </w:rPr>
        <w:t xml:space="preserve"> – Submit your comment </w:t>
      </w:r>
      <w:r w:rsidR="00D37857">
        <w:rPr>
          <w:rFonts w:ascii="Cambria" w:hAnsi="Cambria"/>
          <w:i/>
          <w:sz w:val="20"/>
          <w:szCs w:val="20"/>
        </w:rPr>
        <w:t xml:space="preserve">online </w:t>
      </w:r>
      <w:r w:rsidR="00466C8A">
        <w:rPr>
          <w:rFonts w:ascii="Cambria" w:hAnsi="Cambria"/>
          <w:i/>
          <w:sz w:val="20"/>
          <w:szCs w:val="20"/>
        </w:rPr>
        <w:t xml:space="preserve">at </w:t>
      </w:r>
      <w:hyperlink r:id="rId6" w:history="1">
        <w:r w:rsidR="00466C8A" w:rsidRPr="00907670">
          <w:rPr>
            <w:rStyle w:val="Hyperlink"/>
            <w:rFonts w:ascii="Cambria" w:hAnsi="Cambria"/>
            <w:i/>
            <w:sz w:val="20"/>
            <w:szCs w:val="20"/>
          </w:rPr>
          <w:t>http://</w:t>
        </w:r>
        <w:r w:rsidR="00466C8A" w:rsidRPr="00907670">
          <w:rPr>
            <w:rStyle w:val="Hyperlink"/>
            <w:rFonts w:ascii="Times" w:eastAsia="Times New Roman" w:hAnsi="Times" w:cs="Times New Roman"/>
            <w:i/>
            <w:sz w:val="20"/>
            <w:szCs w:val="20"/>
          </w:rPr>
          <w:t>bit.ly/</w:t>
        </w:r>
        <w:r w:rsidR="00466C8A" w:rsidRPr="00907670">
          <w:rPr>
            <w:rStyle w:val="Hyperlink"/>
            <w:rFonts w:ascii="Times" w:eastAsia="Times New Roman" w:hAnsi="Times" w:cs="Times New Roman"/>
            <w:bCs/>
            <w:i/>
            <w:sz w:val="20"/>
            <w:szCs w:val="20"/>
          </w:rPr>
          <w:t>csp15</w:t>
        </w:r>
      </w:hyperlink>
      <w:r w:rsidR="00A35B72">
        <w:rPr>
          <w:rFonts w:ascii="Cambria" w:hAnsi="Cambria"/>
          <w:i/>
          <w:sz w:val="20"/>
          <w:szCs w:val="20"/>
        </w:rPr>
        <w:t xml:space="preserve"> or by </w:t>
      </w:r>
      <w:proofErr w:type="gramStart"/>
      <w:r w:rsidR="00A35B72">
        <w:rPr>
          <w:rFonts w:ascii="Cambria" w:hAnsi="Cambria"/>
          <w:i/>
          <w:sz w:val="20"/>
          <w:szCs w:val="20"/>
        </w:rPr>
        <w:t xml:space="preserve">mail </w:t>
      </w:r>
      <w:r w:rsidR="00466C8A">
        <w:rPr>
          <w:rFonts w:ascii="Cambria" w:hAnsi="Cambria"/>
          <w:i/>
          <w:sz w:val="20"/>
          <w:szCs w:val="20"/>
        </w:rPr>
        <w:t>.</w:t>
      </w:r>
      <w:proofErr w:type="gramEnd"/>
      <w:r w:rsidR="00466C8A">
        <w:rPr>
          <w:rFonts w:ascii="Cambria" w:hAnsi="Cambria"/>
          <w:i/>
          <w:sz w:val="20"/>
          <w:szCs w:val="20"/>
        </w:rPr>
        <w:t xml:space="preserve"> The mailing address can be found at the same link. </w:t>
      </w:r>
    </w:p>
    <w:p w14:paraId="48E2ED7E" w14:textId="77777777" w:rsidR="00A70FE6" w:rsidRDefault="00A70FE6" w:rsidP="00A70FE6">
      <w:pPr>
        <w:rPr>
          <w:rFonts w:ascii="Cambria" w:hAnsi="Cambria"/>
          <w:i/>
          <w:color w:val="000000"/>
          <w:sz w:val="20"/>
          <w:szCs w:val="20"/>
        </w:rPr>
      </w:pPr>
    </w:p>
    <w:p w14:paraId="44BDD19E" w14:textId="77777777" w:rsidR="00D37857" w:rsidRPr="00B21954" w:rsidRDefault="00D37857" w:rsidP="00A70FE6">
      <w:pPr>
        <w:rPr>
          <w:rFonts w:ascii="Cambria" w:hAnsi="Cambria"/>
          <w:b/>
          <w:color w:val="000000"/>
          <w:sz w:val="20"/>
          <w:szCs w:val="20"/>
        </w:rPr>
      </w:pPr>
    </w:p>
    <w:p w14:paraId="411F61E1" w14:textId="5B369E53" w:rsidR="00A70FE6" w:rsidRPr="00DD6421" w:rsidRDefault="00A70FE6" w:rsidP="00A70FE6">
      <w:pPr>
        <w:jc w:val="center"/>
        <w:rPr>
          <w:rFonts w:ascii="Cambria" w:hAnsi="Cambria"/>
          <w:b/>
          <w:i/>
          <w:color w:val="000000"/>
          <w:sz w:val="32"/>
          <w:szCs w:val="32"/>
        </w:rPr>
      </w:pPr>
      <w:r w:rsidRPr="00DD6421">
        <w:rPr>
          <w:rFonts w:ascii="Cambria" w:hAnsi="Cambria"/>
          <w:b/>
          <w:color w:val="000000"/>
          <w:sz w:val="32"/>
          <w:szCs w:val="32"/>
        </w:rPr>
        <w:t xml:space="preserve">Sample Comment </w:t>
      </w:r>
    </w:p>
    <w:p w14:paraId="6BFAD984" w14:textId="77777777" w:rsidR="00A70FE6" w:rsidRPr="00B16BAE" w:rsidRDefault="00A70FE6" w:rsidP="00A70FE6">
      <w:pPr>
        <w:jc w:val="both"/>
        <w:rPr>
          <w:rFonts w:ascii="Cambria" w:hAnsi="Cambria"/>
          <w:color w:val="000000"/>
          <w:sz w:val="22"/>
          <w:szCs w:val="22"/>
        </w:rPr>
      </w:pPr>
    </w:p>
    <w:p w14:paraId="1177828F" w14:textId="77777777" w:rsidR="00A70FE6" w:rsidRPr="00B16BAE" w:rsidRDefault="00A70FE6" w:rsidP="00A70FE6">
      <w:pPr>
        <w:jc w:val="both"/>
        <w:rPr>
          <w:rFonts w:ascii="Cambria" w:hAnsi="Cambria"/>
          <w:color w:val="000000"/>
          <w:sz w:val="22"/>
          <w:szCs w:val="22"/>
        </w:rPr>
      </w:pPr>
      <w:r w:rsidRPr="00B16BAE">
        <w:rPr>
          <w:rFonts w:ascii="Cambria" w:hAnsi="Cambria"/>
          <w:color w:val="000000"/>
          <w:sz w:val="22"/>
          <w:szCs w:val="22"/>
        </w:rPr>
        <w:t xml:space="preserve">Re:  </w:t>
      </w:r>
      <w:r w:rsidR="000F34E9">
        <w:rPr>
          <w:rFonts w:ascii="Cambria" w:hAnsi="Cambria"/>
          <w:color w:val="000000"/>
          <w:sz w:val="22"/>
          <w:szCs w:val="22"/>
        </w:rPr>
        <w:t xml:space="preserve">Conservation Stewardship Program Interim Final Rule, </w:t>
      </w:r>
      <w:r w:rsidR="000F34E9" w:rsidRPr="000F34E9">
        <w:rPr>
          <w:rFonts w:ascii="Cambria" w:hAnsi="Cambria"/>
          <w:color w:val="000000"/>
          <w:sz w:val="22"/>
          <w:szCs w:val="22"/>
        </w:rPr>
        <w:t>NRCS-2014-0008</w:t>
      </w:r>
    </w:p>
    <w:p w14:paraId="30D8671D" w14:textId="77777777" w:rsidR="00A70FE6" w:rsidRPr="00B16BAE" w:rsidRDefault="00A70FE6" w:rsidP="00A70FE6">
      <w:pPr>
        <w:jc w:val="both"/>
        <w:rPr>
          <w:rFonts w:ascii="Cambria" w:hAnsi="Cambria"/>
          <w:color w:val="000000"/>
          <w:sz w:val="22"/>
          <w:szCs w:val="22"/>
        </w:rPr>
      </w:pPr>
    </w:p>
    <w:p w14:paraId="2FD046A5" w14:textId="28A7A71C" w:rsidR="00E4635A" w:rsidRDefault="00A70FE6" w:rsidP="00E4635A">
      <w:pPr>
        <w:rPr>
          <w:rFonts w:ascii="Cambria" w:hAnsi="Cambria"/>
          <w:color w:val="000000"/>
          <w:sz w:val="22"/>
          <w:szCs w:val="22"/>
        </w:rPr>
      </w:pPr>
      <w:r w:rsidRPr="00B16BAE">
        <w:rPr>
          <w:rFonts w:ascii="Cambria" w:hAnsi="Cambria"/>
          <w:color w:val="000000"/>
          <w:sz w:val="22"/>
          <w:szCs w:val="22"/>
        </w:rPr>
        <w:t xml:space="preserve">I am a ____ </w:t>
      </w:r>
      <w:r w:rsidRPr="00B16BAE">
        <w:rPr>
          <w:rFonts w:ascii="Cambria" w:hAnsi="Cambria"/>
          <w:color w:val="000000"/>
          <w:sz w:val="22"/>
          <w:szCs w:val="22"/>
          <w:highlight w:val="yellow"/>
        </w:rPr>
        <w:t xml:space="preserve">[farmer, </w:t>
      </w:r>
      <w:r w:rsidR="000F34E9">
        <w:rPr>
          <w:rFonts w:ascii="Cambria" w:hAnsi="Cambria"/>
          <w:color w:val="000000"/>
          <w:sz w:val="22"/>
          <w:szCs w:val="22"/>
          <w:highlight w:val="yellow"/>
        </w:rPr>
        <w:t>rancher, conservationist</w:t>
      </w:r>
      <w:r w:rsidR="0077464B">
        <w:rPr>
          <w:rFonts w:ascii="Cambria" w:hAnsi="Cambria"/>
          <w:color w:val="000000"/>
          <w:sz w:val="22"/>
          <w:szCs w:val="22"/>
          <w:highlight w:val="yellow"/>
        </w:rPr>
        <w:t>, concerned citizen</w:t>
      </w:r>
      <w:r w:rsidRPr="00B16BAE">
        <w:rPr>
          <w:rFonts w:ascii="Cambria" w:hAnsi="Cambria"/>
          <w:color w:val="000000"/>
          <w:sz w:val="22"/>
          <w:szCs w:val="22"/>
          <w:highlight w:val="yellow"/>
        </w:rPr>
        <w:t>].</w:t>
      </w:r>
      <w:r w:rsidRPr="00B16BAE">
        <w:rPr>
          <w:rFonts w:ascii="Cambria" w:hAnsi="Cambria"/>
          <w:color w:val="000000"/>
          <w:sz w:val="22"/>
          <w:szCs w:val="22"/>
        </w:rPr>
        <w:t xml:space="preserve"> </w:t>
      </w:r>
    </w:p>
    <w:p w14:paraId="11E6DDB4" w14:textId="77777777" w:rsidR="00E4635A" w:rsidRDefault="00E4635A" w:rsidP="00E4635A">
      <w:pPr>
        <w:rPr>
          <w:rFonts w:ascii="Cambria" w:hAnsi="Cambria"/>
          <w:color w:val="000000"/>
          <w:sz w:val="22"/>
          <w:szCs w:val="22"/>
        </w:rPr>
      </w:pPr>
    </w:p>
    <w:p w14:paraId="75780B04" w14:textId="77777777" w:rsidR="00526AFB" w:rsidRDefault="00A70FE6" w:rsidP="00E4635A">
      <w:pPr>
        <w:rPr>
          <w:rFonts w:ascii="Cambria" w:hAnsi="Cambria"/>
          <w:color w:val="000000"/>
          <w:sz w:val="22"/>
          <w:szCs w:val="22"/>
        </w:rPr>
      </w:pPr>
      <w:r w:rsidRPr="00B16BAE">
        <w:rPr>
          <w:rFonts w:ascii="Cambria" w:hAnsi="Cambria"/>
          <w:i/>
          <w:color w:val="000000"/>
          <w:sz w:val="22"/>
          <w:szCs w:val="22"/>
          <w:highlight w:val="yellow"/>
        </w:rPr>
        <w:t>[</w:t>
      </w:r>
      <w:r w:rsidRPr="00E52048">
        <w:rPr>
          <w:rFonts w:ascii="Cambria" w:hAnsi="Cambria"/>
          <w:b/>
          <w:i/>
          <w:color w:val="000000"/>
          <w:sz w:val="22"/>
          <w:szCs w:val="22"/>
          <w:highlight w:val="yellow"/>
        </w:rPr>
        <w:t>Customize your comment with your story:</w:t>
      </w:r>
      <w:r w:rsidRPr="00B81544">
        <w:rPr>
          <w:rFonts w:ascii="Cambria" w:hAnsi="Cambria"/>
          <w:color w:val="000000"/>
          <w:sz w:val="22"/>
          <w:szCs w:val="22"/>
        </w:rPr>
        <w:t xml:space="preserve"> </w:t>
      </w:r>
    </w:p>
    <w:p w14:paraId="023DCD07" w14:textId="77777777" w:rsidR="00526AFB" w:rsidRDefault="00526AFB" w:rsidP="00E4635A">
      <w:pPr>
        <w:rPr>
          <w:rFonts w:ascii="Cambria" w:hAnsi="Cambria"/>
          <w:color w:val="000000"/>
          <w:sz w:val="22"/>
          <w:szCs w:val="22"/>
        </w:rPr>
      </w:pPr>
    </w:p>
    <w:p w14:paraId="17EF2B76" w14:textId="77777777" w:rsidR="00526AFB" w:rsidRPr="00E52048" w:rsidRDefault="0077464B" w:rsidP="00E4635A">
      <w:pPr>
        <w:rPr>
          <w:rFonts w:ascii="Cambria" w:hAnsi="Cambria"/>
          <w:i/>
          <w:color w:val="000000"/>
          <w:sz w:val="22"/>
          <w:szCs w:val="22"/>
          <w:highlight w:val="yellow"/>
        </w:rPr>
      </w:pPr>
      <w:r w:rsidRPr="00E52048">
        <w:rPr>
          <w:rFonts w:ascii="Cambria" w:hAnsi="Cambria"/>
          <w:i/>
          <w:color w:val="000000"/>
          <w:sz w:val="22"/>
          <w:szCs w:val="22"/>
          <w:highlight w:val="yellow"/>
        </w:rPr>
        <w:t>If you are a producer, w</w:t>
      </w:r>
      <w:r w:rsidR="00A70FE6" w:rsidRPr="00E52048">
        <w:rPr>
          <w:rFonts w:ascii="Cambria" w:hAnsi="Cambria"/>
          <w:i/>
          <w:color w:val="000000"/>
          <w:sz w:val="22"/>
          <w:szCs w:val="22"/>
          <w:highlight w:val="yellow"/>
        </w:rPr>
        <w:t>hat is the name and location of your farm? What do you grow? How long have you been in operation?</w:t>
      </w:r>
      <w:r w:rsidR="0081187E" w:rsidRPr="00E52048">
        <w:rPr>
          <w:rFonts w:ascii="Cambria" w:hAnsi="Cambria"/>
          <w:i/>
          <w:color w:val="000000"/>
          <w:sz w:val="22"/>
          <w:szCs w:val="22"/>
          <w:highlight w:val="yellow"/>
        </w:rPr>
        <w:t xml:space="preserve"> Why is conservation important to you</w:t>
      </w:r>
      <w:r w:rsidR="00A70FE6" w:rsidRPr="00E52048">
        <w:rPr>
          <w:rFonts w:ascii="Cambria" w:hAnsi="Cambria"/>
          <w:i/>
          <w:color w:val="000000"/>
          <w:sz w:val="22"/>
          <w:szCs w:val="22"/>
          <w:highlight w:val="yellow"/>
        </w:rPr>
        <w:t>?</w:t>
      </w:r>
      <w:r w:rsidR="0081187E" w:rsidRPr="00E52048">
        <w:rPr>
          <w:rFonts w:ascii="Cambria" w:hAnsi="Cambria"/>
          <w:i/>
          <w:color w:val="000000"/>
          <w:sz w:val="22"/>
          <w:szCs w:val="22"/>
          <w:highlight w:val="yellow"/>
        </w:rPr>
        <w:t xml:space="preserve"> Do/did you participate in CSP and, if so, </w:t>
      </w:r>
      <w:r w:rsidR="001148C0" w:rsidRPr="00E52048">
        <w:rPr>
          <w:rFonts w:ascii="Cambria" w:hAnsi="Cambria"/>
          <w:i/>
          <w:color w:val="000000"/>
          <w:sz w:val="22"/>
          <w:szCs w:val="22"/>
          <w:highlight w:val="yellow"/>
        </w:rPr>
        <w:t>why</w:t>
      </w:r>
      <w:r w:rsidR="0081187E" w:rsidRPr="00E52048">
        <w:rPr>
          <w:rFonts w:ascii="Cambria" w:hAnsi="Cambria"/>
          <w:i/>
          <w:color w:val="000000"/>
          <w:sz w:val="22"/>
          <w:szCs w:val="22"/>
          <w:highlight w:val="yellow"/>
        </w:rPr>
        <w:t>? What conservation practices do you implement on your farm?</w:t>
      </w:r>
      <w:r w:rsidR="001323D8" w:rsidRPr="00E52048">
        <w:rPr>
          <w:rFonts w:ascii="Cambria" w:hAnsi="Cambria"/>
          <w:i/>
          <w:color w:val="000000"/>
          <w:sz w:val="22"/>
          <w:szCs w:val="22"/>
          <w:highlight w:val="yellow"/>
        </w:rPr>
        <w:t xml:space="preserve"> </w:t>
      </w:r>
    </w:p>
    <w:p w14:paraId="69B33B97" w14:textId="77777777" w:rsidR="00526AFB" w:rsidRPr="00E52048" w:rsidRDefault="00526AFB" w:rsidP="00E4635A">
      <w:pPr>
        <w:rPr>
          <w:rFonts w:ascii="Cambria" w:hAnsi="Cambria"/>
          <w:i/>
          <w:color w:val="000000"/>
          <w:sz w:val="22"/>
          <w:szCs w:val="22"/>
          <w:highlight w:val="yellow"/>
        </w:rPr>
      </w:pPr>
    </w:p>
    <w:p w14:paraId="756F5565" w14:textId="7D9A39BD" w:rsidR="00A70FE6" w:rsidRPr="00B16BAE" w:rsidRDefault="001323D8" w:rsidP="00E4635A">
      <w:pPr>
        <w:rPr>
          <w:rFonts w:ascii="Cambria" w:hAnsi="Cambria"/>
          <w:i/>
          <w:color w:val="000000"/>
          <w:sz w:val="22"/>
          <w:szCs w:val="22"/>
        </w:rPr>
      </w:pPr>
      <w:r w:rsidRPr="00E52048">
        <w:rPr>
          <w:rFonts w:ascii="Cambria" w:hAnsi="Cambria"/>
          <w:i/>
          <w:color w:val="000000"/>
          <w:sz w:val="22"/>
          <w:szCs w:val="22"/>
          <w:highlight w:val="yellow"/>
        </w:rPr>
        <w:t xml:space="preserve">If you are not a farmer, </w:t>
      </w:r>
      <w:r w:rsidR="00526AFB" w:rsidRPr="00E52048">
        <w:rPr>
          <w:rFonts w:ascii="Cambria" w:hAnsi="Cambria"/>
          <w:i/>
          <w:color w:val="000000"/>
          <w:sz w:val="22"/>
          <w:szCs w:val="22"/>
          <w:highlight w:val="yellow"/>
        </w:rPr>
        <w:t>why is</w:t>
      </w:r>
      <w:r w:rsidRPr="00E52048">
        <w:rPr>
          <w:rFonts w:ascii="Cambria" w:hAnsi="Cambria"/>
          <w:i/>
          <w:color w:val="000000"/>
          <w:sz w:val="22"/>
          <w:szCs w:val="22"/>
          <w:highlight w:val="yellow"/>
        </w:rPr>
        <w:t xml:space="preserve"> farm conservation and environmental protection</w:t>
      </w:r>
      <w:r w:rsidR="00526AFB" w:rsidRPr="00E52048">
        <w:rPr>
          <w:rFonts w:ascii="Cambria" w:hAnsi="Cambria"/>
          <w:i/>
          <w:color w:val="000000"/>
          <w:sz w:val="22"/>
          <w:szCs w:val="22"/>
          <w:highlight w:val="yellow"/>
        </w:rPr>
        <w:t xml:space="preserve"> important to you</w:t>
      </w:r>
      <w:r w:rsidRPr="00E52048">
        <w:rPr>
          <w:rFonts w:ascii="Cambria" w:hAnsi="Cambria"/>
          <w:i/>
          <w:color w:val="000000"/>
          <w:sz w:val="22"/>
          <w:szCs w:val="22"/>
          <w:highlight w:val="yellow"/>
        </w:rPr>
        <w:t>?</w:t>
      </w:r>
      <w:r w:rsidR="00526AFB" w:rsidRPr="00E52048">
        <w:rPr>
          <w:rFonts w:ascii="Cambria" w:hAnsi="Cambria"/>
          <w:i/>
          <w:color w:val="000000"/>
          <w:sz w:val="22"/>
          <w:szCs w:val="22"/>
          <w:highlight w:val="yellow"/>
        </w:rPr>
        <w:t xml:space="preserve"> Do you work with farmers or live in a region with agriculture?</w:t>
      </w:r>
      <w:r w:rsidR="00632521" w:rsidRPr="00E52048">
        <w:rPr>
          <w:rFonts w:ascii="Cambria" w:hAnsi="Cambria"/>
          <w:i/>
          <w:color w:val="000000"/>
          <w:sz w:val="22"/>
          <w:szCs w:val="22"/>
          <w:highlight w:val="yellow"/>
        </w:rPr>
        <w:t>]</w:t>
      </w:r>
    </w:p>
    <w:p w14:paraId="4B2C0C6F" w14:textId="77777777" w:rsidR="00A70FE6" w:rsidRPr="00B16BAE" w:rsidRDefault="00A70FE6" w:rsidP="00A70FE6">
      <w:pPr>
        <w:jc w:val="both"/>
        <w:rPr>
          <w:rFonts w:ascii="Cambria" w:hAnsi="Cambria"/>
          <w:i/>
          <w:color w:val="000000"/>
          <w:sz w:val="22"/>
          <w:szCs w:val="22"/>
        </w:rPr>
      </w:pPr>
    </w:p>
    <w:p w14:paraId="071E60EC" w14:textId="279320F0" w:rsidR="0095301D" w:rsidRDefault="001323D8" w:rsidP="00A70FE6">
      <w:pPr>
        <w:rPr>
          <w:rFonts w:ascii="Cambria" w:hAnsi="Cambria"/>
          <w:color w:val="000000"/>
          <w:sz w:val="22"/>
          <w:szCs w:val="22"/>
        </w:rPr>
      </w:pPr>
      <w:r>
        <w:rPr>
          <w:rFonts w:ascii="Cambria" w:hAnsi="Cambria"/>
          <w:color w:val="000000"/>
          <w:sz w:val="22"/>
          <w:szCs w:val="22"/>
        </w:rPr>
        <w:t xml:space="preserve">The Conservation Stewardship Program (CSP) </w:t>
      </w:r>
      <w:r w:rsidR="008C41B7">
        <w:rPr>
          <w:rFonts w:ascii="Cambria" w:hAnsi="Cambria"/>
          <w:color w:val="000000"/>
          <w:sz w:val="22"/>
          <w:szCs w:val="22"/>
        </w:rPr>
        <w:t xml:space="preserve">is a great program, one aimed at the </w:t>
      </w:r>
      <w:r>
        <w:rPr>
          <w:rFonts w:ascii="Cambria" w:hAnsi="Cambria"/>
          <w:color w:val="000000"/>
          <w:sz w:val="22"/>
          <w:szCs w:val="22"/>
        </w:rPr>
        <w:t>long-term protection and enhancement of the natural resources that form the basis of productive</w:t>
      </w:r>
      <w:r w:rsidR="003E44C1">
        <w:rPr>
          <w:rFonts w:ascii="Cambria" w:hAnsi="Cambria"/>
          <w:color w:val="000000"/>
          <w:sz w:val="22"/>
          <w:szCs w:val="22"/>
        </w:rPr>
        <w:t>, sustainable</w:t>
      </w:r>
      <w:r>
        <w:rPr>
          <w:rFonts w:ascii="Cambria" w:hAnsi="Cambria"/>
          <w:color w:val="000000"/>
          <w:sz w:val="22"/>
          <w:szCs w:val="22"/>
        </w:rPr>
        <w:t xml:space="preserve"> agriculture.  </w:t>
      </w:r>
      <w:r w:rsidR="00E4635A">
        <w:rPr>
          <w:rFonts w:ascii="Cambria" w:hAnsi="Cambria"/>
          <w:color w:val="000000"/>
          <w:sz w:val="22"/>
          <w:szCs w:val="22"/>
        </w:rPr>
        <w:t>As someone</w:t>
      </w:r>
      <w:r w:rsidR="0081187E">
        <w:rPr>
          <w:rFonts w:ascii="Cambria" w:hAnsi="Cambria"/>
          <w:color w:val="000000"/>
          <w:sz w:val="22"/>
          <w:szCs w:val="22"/>
        </w:rPr>
        <w:t xml:space="preserve"> who wants to see </w:t>
      </w:r>
      <w:r w:rsidR="00E4635A">
        <w:rPr>
          <w:rFonts w:ascii="Cambria" w:hAnsi="Cambria"/>
          <w:color w:val="000000"/>
          <w:sz w:val="22"/>
          <w:szCs w:val="22"/>
        </w:rPr>
        <w:t xml:space="preserve">CSP </w:t>
      </w:r>
      <w:r w:rsidR="0081187E">
        <w:rPr>
          <w:rFonts w:ascii="Cambria" w:hAnsi="Cambria"/>
          <w:color w:val="000000"/>
          <w:sz w:val="22"/>
          <w:szCs w:val="22"/>
        </w:rPr>
        <w:t>thrive, I believe the Natural Resource</w:t>
      </w:r>
      <w:r w:rsidR="00632521">
        <w:rPr>
          <w:rFonts w:ascii="Cambria" w:hAnsi="Cambria"/>
          <w:color w:val="000000"/>
          <w:sz w:val="22"/>
          <w:szCs w:val="22"/>
        </w:rPr>
        <w:t>s</w:t>
      </w:r>
      <w:r w:rsidR="0081187E">
        <w:rPr>
          <w:rFonts w:ascii="Cambria" w:hAnsi="Cambria"/>
          <w:color w:val="000000"/>
          <w:sz w:val="22"/>
          <w:szCs w:val="22"/>
        </w:rPr>
        <w:t xml:space="preserve"> Conservation Service </w:t>
      </w:r>
      <w:r w:rsidR="00632521">
        <w:rPr>
          <w:rFonts w:ascii="Cambria" w:hAnsi="Cambria"/>
          <w:color w:val="000000"/>
          <w:sz w:val="22"/>
          <w:szCs w:val="22"/>
        </w:rPr>
        <w:t xml:space="preserve">(NRCS) </w:t>
      </w:r>
      <w:r w:rsidR="0081187E">
        <w:rPr>
          <w:rFonts w:ascii="Cambria" w:hAnsi="Cambria"/>
          <w:color w:val="000000"/>
          <w:sz w:val="22"/>
          <w:szCs w:val="22"/>
        </w:rPr>
        <w:t xml:space="preserve">has missed a great chance to correct some of the shortcomings </w:t>
      </w:r>
      <w:r>
        <w:rPr>
          <w:rFonts w:ascii="Cambria" w:hAnsi="Cambria"/>
          <w:color w:val="000000"/>
          <w:sz w:val="22"/>
          <w:szCs w:val="22"/>
        </w:rPr>
        <w:t xml:space="preserve">of the current rule </w:t>
      </w:r>
      <w:r w:rsidR="0081187E">
        <w:rPr>
          <w:rFonts w:ascii="Cambria" w:hAnsi="Cambria"/>
          <w:color w:val="000000"/>
          <w:sz w:val="22"/>
          <w:szCs w:val="22"/>
        </w:rPr>
        <w:t xml:space="preserve">through this </w:t>
      </w:r>
      <w:r>
        <w:rPr>
          <w:rFonts w:ascii="Cambria" w:hAnsi="Cambria"/>
          <w:color w:val="000000"/>
          <w:sz w:val="22"/>
          <w:szCs w:val="22"/>
        </w:rPr>
        <w:t xml:space="preserve">new, revised </w:t>
      </w:r>
      <w:r w:rsidR="0081187E">
        <w:rPr>
          <w:rFonts w:ascii="Cambria" w:hAnsi="Cambria"/>
          <w:color w:val="000000"/>
          <w:sz w:val="22"/>
          <w:szCs w:val="22"/>
        </w:rPr>
        <w:t xml:space="preserve">rule. </w:t>
      </w:r>
    </w:p>
    <w:p w14:paraId="567CB414" w14:textId="77777777" w:rsidR="00A70FE6" w:rsidRPr="00B16BAE" w:rsidRDefault="00A70FE6" w:rsidP="00A70FE6">
      <w:pPr>
        <w:rPr>
          <w:rFonts w:ascii="Cambria" w:hAnsi="Cambria"/>
          <w:sz w:val="22"/>
          <w:szCs w:val="22"/>
        </w:rPr>
      </w:pPr>
    </w:p>
    <w:p w14:paraId="09155815" w14:textId="37228392" w:rsidR="00A70FE6" w:rsidRDefault="00A70FE6" w:rsidP="00A70FE6">
      <w:pPr>
        <w:rPr>
          <w:rFonts w:ascii="Cambria" w:hAnsi="Cambria"/>
          <w:sz w:val="22"/>
          <w:szCs w:val="22"/>
        </w:rPr>
      </w:pPr>
      <w:r w:rsidRPr="00B16BAE">
        <w:rPr>
          <w:rFonts w:ascii="Cambria" w:hAnsi="Cambria"/>
          <w:sz w:val="22"/>
          <w:szCs w:val="22"/>
        </w:rPr>
        <w:t xml:space="preserve">I urge </w:t>
      </w:r>
      <w:r w:rsidR="00CA4E7C">
        <w:rPr>
          <w:rFonts w:ascii="Cambria" w:hAnsi="Cambria"/>
          <w:sz w:val="22"/>
          <w:szCs w:val="22"/>
        </w:rPr>
        <w:t xml:space="preserve">NRCS to reevaluate aspects of this rule.  </w:t>
      </w:r>
      <w:r w:rsidR="00CA4E7C" w:rsidRPr="00CA4E7C">
        <w:rPr>
          <w:rFonts w:ascii="Cambria" w:hAnsi="Cambria"/>
          <w:sz w:val="22"/>
          <w:szCs w:val="22"/>
        </w:rPr>
        <w:t xml:space="preserve">CSP is an invaluable resource for conservation-minded farmers, and </w:t>
      </w:r>
      <w:r w:rsidR="00527D4A">
        <w:rPr>
          <w:rFonts w:ascii="Cambria" w:hAnsi="Cambria"/>
          <w:sz w:val="22"/>
          <w:szCs w:val="22"/>
        </w:rPr>
        <w:t>with a few</w:t>
      </w:r>
      <w:r w:rsidR="0021153B">
        <w:rPr>
          <w:rFonts w:ascii="Cambria" w:hAnsi="Cambria"/>
          <w:sz w:val="22"/>
          <w:szCs w:val="22"/>
        </w:rPr>
        <w:t xml:space="preserve"> critical</w:t>
      </w:r>
      <w:r w:rsidR="00527D4A">
        <w:rPr>
          <w:rFonts w:ascii="Cambria" w:hAnsi="Cambria"/>
          <w:sz w:val="22"/>
          <w:szCs w:val="22"/>
        </w:rPr>
        <w:t xml:space="preserve"> adjustments, </w:t>
      </w:r>
      <w:r w:rsidR="00CA4E7C" w:rsidRPr="00CA4E7C">
        <w:rPr>
          <w:rFonts w:ascii="Cambria" w:hAnsi="Cambria"/>
          <w:sz w:val="22"/>
          <w:szCs w:val="22"/>
        </w:rPr>
        <w:t xml:space="preserve">I see tremendous opportunity for the program </w:t>
      </w:r>
      <w:r w:rsidR="00CA4E7C" w:rsidRPr="00CA4E7C">
        <w:rPr>
          <w:rFonts w:ascii="Cambria" w:hAnsi="Cambria"/>
          <w:sz w:val="22"/>
          <w:szCs w:val="22"/>
        </w:rPr>
        <w:lastRenderedPageBreak/>
        <w:t xml:space="preserve">to reach its goal of addressing </w:t>
      </w:r>
      <w:r w:rsidR="001148C0">
        <w:rPr>
          <w:rFonts w:ascii="Cambria" w:hAnsi="Cambria"/>
          <w:sz w:val="22"/>
          <w:szCs w:val="22"/>
        </w:rPr>
        <w:t>natural</w:t>
      </w:r>
      <w:r w:rsidR="00CA4E7C" w:rsidRPr="00CA4E7C">
        <w:rPr>
          <w:rFonts w:ascii="Cambria" w:hAnsi="Cambria"/>
          <w:sz w:val="22"/>
          <w:szCs w:val="22"/>
        </w:rPr>
        <w:t xml:space="preserve"> resource </w:t>
      </w:r>
      <w:r w:rsidR="001323D8">
        <w:rPr>
          <w:rFonts w:ascii="Cambria" w:hAnsi="Cambria"/>
          <w:sz w:val="22"/>
          <w:szCs w:val="22"/>
        </w:rPr>
        <w:t xml:space="preserve">and environmental </w:t>
      </w:r>
      <w:r w:rsidR="00CA4E7C" w:rsidRPr="00CA4E7C">
        <w:rPr>
          <w:rFonts w:ascii="Cambria" w:hAnsi="Cambria"/>
          <w:sz w:val="22"/>
          <w:szCs w:val="22"/>
        </w:rPr>
        <w:t>c</w:t>
      </w:r>
      <w:r w:rsidR="001148C0">
        <w:rPr>
          <w:rFonts w:ascii="Cambria" w:hAnsi="Cambria"/>
          <w:sz w:val="22"/>
          <w:szCs w:val="22"/>
        </w:rPr>
        <w:t xml:space="preserve">hallenges </w:t>
      </w:r>
      <w:r w:rsidR="001323D8">
        <w:rPr>
          <w:rFonts w:ascii="Cambria" w:hAnsi="Cambria"/>
          <w:sz w:val="22"/>
          <w:szCs w:val="22"/>
        </w:rPr>
        <w:t xml:space="preserve">that face agriculture and the country as a whole. </w:t>
      </w:r>
    </w:p>
    <w:p w14:paraId="12E0D7ED" w14:textId="77777777" w:rsidR="00CA4E7C" w:rsidRPr="00B16BAE" w:rsidRDefault="00CA4E7C" w:rsidP="00A70FE6">
      <w:pPr>
        <w:rPr>
          <w:sz w:val="22"/>
          <w:szCs w:val="22"/>
        </w:rPr>
      </w:pPr>
    </w:p>
    <w:p w14:paraId="56C85EB6" w14:textId="33E6E5F1" w:rsidR="00A70FE6" w:rsidRPr="00B16BAE" w:rsidRDefault="0045653D" w:rsidP="00A70FE6">
      <w:pPr>
        <w:jc w:val="both"/>
        <w:rPr>
          <w:rFonts w:ascii="Cambria" w:hAnsi="Cambria"/>
          <w:color w:val="000000"/>
          <w:sz w:val="22"/>
          <w:szCs w:val="22"/>
        </w:rPr>
      </w:pPr>
      <w:r>
        <w:rPr>
          <w:rFonts w:ascii="Cambria" w:hAnsi="Cambria"/>
          <w:color w:val="000000"/>
          <w:sz w:val="22"/>
          <w:szCs w:val="22"/>
        </w:rPr>
        <w:t>S</w:t>
      </w:r>
      <w:r w:rsidR="00A70FE6" w:rsidRPr="00B16BAE">
        <w:rPr>
          <w:rFonts w:ascii="Cambria" w:hAnsi="Cambria"/>
          <w:color w:val="000000"/>
          <w:sz w:val="22"/>
          <w:szCs w:val="22"/>
        </w:rPr>
        <w:t>pecifically</w:t>
      </w:r>
      <w:r>
        <w:rPr>
          <w:rFonts w:ascii="Cambria" w:hAnsi="Cambria"/>
          <w:color w:val="000000"/>
          <w:sz w:val="22"/>
          <w:szCs w:val="22"/>
        </w:rPr>
        <w:t>, I urge you to</w:t>
      </w:r>
      <w:r w:rsidR="00A70FE6" w:rsidRPr="00B16BAE">
        <w:rPr>
          <w:rFonts w:ascii="Cambria" w:hAnsi="Cambria"/>
          <w:color w:val="000000"/>
          <w:sz w:val="22"/>
          <w:szCs w:val="22"/>
        </w:rPr>
        <w:t>:</w:t>
      </w:r>
    </w:p>
    <w:p w14:paraId="5FE64E1F" w14:textId="77777777" w:rsidR="00A70FE6" w:rsidRPr="00DD6421" w:rsidRDefault="00A70FE6" w:rsidP="00A70FE6">
      <w:pPr>
        <w:rPr>
          <w:rFonts w:ascii="Cambria" w:hAnsi="Cambria"/>
          <w:b/>
          <w:sz w:val="32"/>
          <w:szCs w:val="32"/>
        </w:rPr>
      </w:pPr>
    </w:p>
    <w:p w14:paraId="744421A6" w14:textId="1B3EAC1F" w:rsidR="00BF1F3F" w:rsidRPr="00BF1F3F" w:rsidRDefault="0045653D" w:rsidP="00A70FE6">
      <w:pPr>
        <w:pStyle w:val="ListParagraph"/>
        <w:numPr>
          <w:ilvl w:val="0"/>
          <w:numId w:val="2"/>
        </w:numPr>
        <w:rPr>
          <w:i/>
          <w:sz w:val="22"/>
          <w:szCs w:val="22"/>
        </w:rPr>
      </w:pPr>
      <w:r>
        <w:rPr>
          <w:b/>
          <w:i/>
          <w:sz w:val="28"/>
          <w:szCs w:val="28"/>
        </w:rPr>
        <w:t xml:space="preserve">Base the </w:t>
      </w:r>
      <w:r w:rsidR="00B81544">
        <w:rPr>
          <w:b/>
          <w:i/>
          <w:sz w:val="28"/>
          <w:szCs w:val="28"/>
        </w:rPr>
        <w:t xml:space="preserve">ranking and payment </w:t>
      </w:r>
      <w:r>
        <w:rPr>
          <w:b/>
          <w:i/>
          <w:sz w:val="28"/>
          <w:szCs w:val="28"/>
        </w:rPr>
        <w:t xml:space="preserve">rules for the program </w:t>
      </w:r>
      <w:r w:rsidR="00BF1F3F">
        <w:rPr>
          <w:b/>
          <w:i/>
          <w:sz w:val="28"/>
          <w:szCs w:val="28"/>
        </w:rPr>
        <w:t xml:space="preserve">solely </w:t>
      </w:r>
      <w:r>
        <w:rPr>
          <w:b/>
          <w:i/>
          <w:sz w:val="28"/>
          <w:szCs w:val="28"/>
        </w:rPr>
        <w:t>on environmental benefits and outcomes</w:t>
      </w:r>
    </w:p>
    <w:p w14:paraId="26BB5629" w14:textId="4D39C7BF" w:rsidR="00B0602B" w:rsidRPr="0021153B" w:rsidRDefault="00B0602B" w:rsidP="00BF1F3F">
      <w:pPr>
        <w:pStyle w:val="ListParagraph"/>
        <w:ind w:left="360"/>
        <w:rPr>
          <w:i/>
          <w:sz w:val="22"/>
          <w:szCs w:val="22"/>
        </w:rPr>
      </w:pPr>
    </w:p>
    <w:p w14:paraId="53C0A0B2" w14:textId="54DECE10" w:rsidR="00EB378E" w:rsidRDefault="00F45346" w:rsidP="0021153B">
      <w:pPr>
        <w:pStyle w:val="ListParagraph"/>
        <w:ind w:left="360"/>
        <w:rPr>
          <w:sz w:val="22"/>
          <w:szCs w:val="22"/>
        </w:rPr>
      </w:pPr>
      <w:r>
        <w:rPr>
          <w:sz w:val="22"/>
          <w:szCs w:val="22"/>
        </w:rPr>
        <w:t>The purpose of CSP is</w:t>
      </w:r>
      <w:r w:rsidR="001148C0">
        <w:rPr>
          <w:sz w:val="22"/>
          <w:szCs w:val="22"/>
        </w:rPr>
        <w:t xml:space="preserve"> to</w:t>
      </w:r>
      <w:r>
        <w:rPr>
          <w:sz w:val="22"/>
          <w:szCs w:val="22"/>
        </w:rPr>
        <w:t xml:space="preserve"> address </w:t>
      </w:r>
      <w:r w:rsidR="00BF1F3F">
        <w:rPr>
          <w:sz w:val="22"/>
          <w:szCs w:val="22"/>
        </w:rPr>
        <w:t xml:space="preserve">the </w:t>
      </w:r>
      <w:r>
        <w:rPr>
          <w:sz w:val="22"/>
          <w:szCs w:val="22"/>
        </w:rPr>
        <w:t xml:space="preserve">priority resource concerns </w:t>
      </w:r>
      <w:r w:rsidR="00BF1F3F">
        <w:rPr>
          <w:sz w:val="22"/>
          <w:szCs w:val="22"/>
        </w:rPr>
        <w:t xml:space="preserve">of a particular state or watershed </w:t>
      </w:r>
      <w:r>
        <w:rPr>
          <w:sz w:val="22"/>
          <w:szCs w:val="22"/>
        </w:rPr>
        <w:t xml:space="preserve">by encouraging producers to </w:t>
      </w:r>
      <w:r w:rsidR="0045653D">
        <w:rPr>
          <w:sz w:val="22"/>
          <w:szCs w:val="22"/>
        </w:rPr>
        <w:t xml:space="preserve">actively manage and improve their ongoing conservation </w:t>
      </w:r>
      <w:r>
        <w:rPr>
          <w:sz w:val="22"/>
          <w:szCs w:val="22"/>
        </w:rPr>
        <w:t xml:space="preserve">activities and </w:t>
      </w:r>
      <w:r w:rsidR="0045653D">
        <w:rPr>
          <w:sz w:val="22"/>
          <w:szCs w:val="22"/>
        </w:rPr>
        <w:t>to add new</w:t>
      </w:r>
      <w:r w:rsidR="00BF1F3F">
        <w:rPr>
          <w:sz w:val="22"/>
          <w:szCs w:val="22"/>
        </w:rPr>
        <w:t xml:space="preserve"> conservation enhancements</w:t>
      </w:r>
      <w:r>
        <w:rPr>
          <w:sz w:val="22"/>
          <w:szCs w:val="22"/>
        </w:rPr>
        <w:t xml:space="preserve">.  </w:t>
      </w:r>
      <w:r w:rsidR="00E4635A">
        <w:rPr>
          <w:sz w:val="22"/>
          <w:szCs w:val="22"/>
        </w:rPr>
        <w:t>Yet,</w:t>
      </w:r>
      <w:r>
        <w:rPr>
          <w:sz w:val="22"/>
          <w:szCs w:val="22"/>
        </w:rPr>
        <w:t xml:space="preserve"> NRCS </w:t>
      </w:r>
      <w:r w:rsidR="00E4635A">
        <w:rPr>
          <w:sz w:val="22"/>
          <w:szCs w:val="22"/>
        </w:rPr>
        <w:t xml:space="preserve">consistently </w:t>
      </w:r>
      <w:r w:rsidR="00BF1F3F">
        <w:rPr>
          <w:sz w:val="22"/>
          <w:szCs w:val="22"/>
        </w:rPr>
        <w:t xml:space="preserve">and </w:t>
      </w:r>
      <w:r w:rsidR="00E93EEE">
        <w:rPr>
          <w:sz w:val="22"/>
          <w:szCs w:val="22"/>
        </w:rPr>
        <w:t xml:space="preserve">very </w:t>
      </w:r>
      <w:r w:rsidR="00BF1F3F">
        <w:rPr>
          <w:sz w:val="22"/>
          <w:szCs w:val="22"/>
        </w:rPr>
        <w:t xml:space="preserve">dramatically </w:t>
      </w:r>
      <w:r w:rsidR="003F4211">
        <w:rPr>
          <w:sz w:val="22"/>
          <w:szCs w:val="22"/>
        </w:rPr>
        <w:t>over</w:t>
      </w:r>
      <w:r>
        <w:rPr>
          <w:sz w:val="22"/>
          <w:szCs w:val="22"/>
        </w:rPr>
        <w:t xml:space="preserve">emphasizes the importance of additional conservation activities while failing to adequately recognize and support </w:t>
      </w:r>
      <w:r w:rsidR="00BF1F3F">
        <w:rPr>
          <w:sz w:val="22"/>
          <w:szCs w:val="22"/>
        </w:rPr>
        <w:t xml:space="preserve">ongoing </w:t>
      </w:r>
      <w:r w:rsidR="00A46144">
        <w:rPr>
          <w:sz w:val="22"/>
          <w:szCs w:val="22"/>
        </w:rPr>
        <w:t xml:space="preserve">conservation </w:t>
      </w:r>
      <w:r>
        <w:rPr>
          <w:sz w:val="22"/>
          <w:szCs w:val="22"/>
        </w:rPr>
        <w:t>activities</w:t>
      </w:r>
      <w:r w:rsidR="0094710B">
        <w:rPr>
          <w:sz w:val="22"/>
          <w:szCs w:val="22"/>
        </w:rPr>
        <w:t xml:space="preserve"> farmers are </w:t>
      </w:r>
      <w:r w:rsidR="00632521">
        <w:rPr>
          <w:sz w:val="22"/>
          <w:szCs w:val="22"/>
        </w:rPr>
        <w:t xml:space="preserve">already </w:t>
      </w:r>
      <w:r w:rsidR="0094710B">
        <w:rPr>
          <w:sz w:val="22"/>
          <w:szCs w:val="22"/>
        </w:rPr>
        <w:t>undertaking</w:t>
      </w:r>
      <w:r>
        <w:rPr>
          <w:sz w:val="22"/>
          <w:szCs w:val="22"/>
        </w:rPr>
        <w:t>.</w:t>
      </w:r>
      <w:r w:rsidR="00E4635A">
        <w:rPr>
          <w:sz w:val="22"/>
          <w:szCs w:val="22"/>
        </w:rPr>
        <w:t xml:space="preserve">  </w:t>
      </w:r>
      <w:r w:rsidR="004369E6">
        <w:rPr>
          <w:sz w:val="22"/>
          <w:szCs w:val="22"/>
        </w:rPr>
        <w:t>This is evident in the weighting of existing/ongoing versus newly adopted conservation measures</w:t>
      </w:r>
      <w:r w:rsidR="00893837">
        <w:rPr>
          <w:sz w:val="22"/>
          <w:szCs w:val="22"/>
        </w:rPr>
        <w:t>, both in ranking applications and in determining per-acre payment rates.</w:t>
      </w:r>
    </w:p>
    <w:p w14:paraId="30B19E09" w14:textId="77777777" w:rsidR="00EB378E" w:rsidRDefault="00EB378E" w:rsidP="0021153B">
      <w:pPr>
        <w:pStyle w:val="ListParagraph"/>
        <w:ind w:left="360"/>
        <w:rPr>
          <w:sz w:val="22"/>
          <w:szCs w:val="22"/>
        </w:rPr>
      </w:pPr>
    </w:p>
    <w:p w14:paraId="214FEB95" w14:textId="4A52B7CF" w:rsidR="00A70FE6" w:rsidRPr="00B16BAE" w:rsidRDefault="00E4635A" w:rsidP="0021153B">
      <w:pPr>
        <w:pStyle w:val="ListParagraph"/>
        <w:ind w:left="360"/>
        <w:rPr>
          <w:i/>
          <w:sz w:val="22"/>
          <w:szCs w:val="22"/>
        </w:rPr>
      </w:pPr>
      <w:r>
        <w:rPr>
          <w:sz w:val="22"/>
          <w:szCs w:val="22"/>
        </w:rPr>
        <w:t xml:space="preserve">This misses </w:t>
      </w:r>
      <w:r w:rsidR="00BF1F3F">
        <w:rPr>
          <w:sz w:val="22"/>
          <w:szCs w:val="22"/>
        </w:rPr>
        <w:t xml:space="preserve">the </w:t>
      </w:r>
      <w:r>
        <w:rPr>
          <w:sz w:val="22"/>
          <w:szCs w:val="22"/>
        </w:rPr>
        <w:t>mark</w:t>
      </w:r>
      <w:r w:rsidR="00BF1F3F">
        <w:rPr>
          <w:sz w:val="22"/>
          <w:szCs w:val="22"/>
        </w:rPr>
        <w:t>, making the program more of a traditional cost-share program rather than the forward-looking stewardship incentives program it was meant to be.  At best, it forces the</w:t>
      </w:r>
      <w:r>
        <w:rPr>
          <w:sz w:val="22"/>
          <w:szCs w:val="22"/>
        </w:rPr>
        <w:t xml:space="preserve"> best stewards</w:t>
      </w:r>
      <w:r w:rsidR="00F45346">
        <w:rPr>
          <w:sz w:val="22"/>
          <w:szCs w:val="22"/>
        </w:rPr>
        <w:t xml:space="preserve"> </w:t>
      </w:r>
      <w:r w:rsidR="00BF1F3F">
        <w:rPr>
          <w:sz w:val="22"/>
          <w:szCs w:val="22"/>
        </w:rPr>
        <w:t xml:space="preserve">to accept lower payments than others, and at worst it keeps some of the best conservationists </w:t>
      </w:r>
      <w:r>
        <w:rPr>
          <w:sz w:val="22"/>
          <w:szCs w:val="22"/>
        </w:rPr>
        <w:t>from accessing the program</w:t>
      </w:r>
      <w:r w:rsidR="00BF1F3F">
        <w:rPr>
          <w:sz w:val="22"/>
          <w:szCs w:val="22"/>
        </w:rPr>
        <w:t xml:space="preserve"> at all</w:t>
      </w:r>
      <w:r w:rsidR="00893837">
        <w:rPr>
          <w:sz w:val="22"/>
          <w:szCs w:val="22"/>
        </w:rPr>
        <w:t>, while rewarding the late adopters of sound conservation systems</w:t>
      </w:r>
      <w:r w:rsidR="00BF1F3F">
        <w:rPr>
          <w:sz w:val="22"/>
          <w:szCs w:val="22"/>
        </w:rPr>
        <w:t>.</w:t>
      </w:r>
      <w:r w:rsidR="00E93EEE">
        <w:rPr>
          <w:sz w:val="22"/>
          <w:szCs w:val="22"/>
        </w:rPr>
        <w:t xml:space="preserve">  The program should reward environmental benefits and </w:t>
      </w:r>
      <w:proofErr w:type="gramStart"/>
      <w:r w:rsidR="00E93EEE">
        <w:rPr>
          <w:sz w:val="22"/>
          <w:szCs w:val="22"/>
        </w:rPr>
        <w:t>outcomes</w:t>
      </w:r>
      <w:r w:rsidR="002A7088">
        <w:rPr>
          <w:sz w:val="22"/>
          <w:szCs w:val="22"/>
        </w:rPr>
        <w:t xml:space="preserve"> </w:t>
      </w:r>
      <w:r w:rsidR="00893837">
        <w:rPr>
          <w:sz w:val="22"/>
          <w:szCs w:val="22"/>
        </w:rPr>
        <w:t xml:space="preserve"> of</w:t>
      </w:r>
      <w:proofErr w:type="gramEnd"/>
      <w:r w:rsidR="00893837">
        <w:rPr>
          <w:sz w:val="22"/>
          <w:szCs w:val="22"/>
        </w:rPr>
        <w:t xml:space="preserve"> both existing and new conservation activities equally, thereby recognizing the costs to the farmer and benefits to society of both ongoing and newly-adopted conservation measures.  </w:t>
      </w:r>
    </w:p>
    <w:p w14:paraId="120D7153" w14:textId="77777777" w:rsidR="00A70FE6" w:rsidRPr="00B16BAE" w:rsidRDefault="00A70FE6" w:rsidP="00A70FE6">
      <w:pPr>
        <w:pStyle w:val="ListParagraph"/>
        <w:ind w:left="0"/>
        <w:rPr>
          <w:b/>
          <w:i/>
          <w:sz w:val="22"/>
          <w:szCs w:val="22"/>
        </w:rPr>
      </w:pPr>
    </w:p>
    <w:p w14:paraId="43BB3293" w14:textId="77777777" w:rsidR="000227C9" w:rsidRDefault="00A70FE6" w:rsidP="008B11F5">
      <w:pPr>
        <w:pStyle w:val="ListParagraph"/>
        <w:ind w:left="360"/>
        <w:rPr>
          <w:sz w:val="22"/>
          <w:szCs w:val="22"/>
        </w:rPr>
      </w:pPr>
      <w:r w:rsidRPr="00070C52">
        <w:rPr>
          <w:sz w:val="22"/>
          <w:szCs w:val="22"/>
          <w:highlight w:val="yellow"/>
        </w:rPr>
        <w:t>[</w:t>
      </w:r>
      <w:r w:rsidRPr="00E52048">
        <w:rPr>
          <w:b/>
          <w:i/>
          <w:sz w:val="22"/>
          <w:szCs w:val="22"/>
          <w:highlight w:val="yellow"/>
        </w:rPr>
        <w:t xml:space="preserve">Help </w:t>
      </w:r>
      <w:r w:rsidR="0094710B" w:rsidRPr="00E52048">
        <w:rPr>
          <w:b/>
          <w:i/>
          <w:sz w:val="22"/>
          <w:szCs w:val="22"/>
          <w:highlight w:val="yellow"/>
        </w:rPr>
        <w:t>NRCS</w:t>
      </w:r>
      <w:r w:rsidRPr="00E52048">
        <w:rPr>
          <w:b/>
          <w:i/>
          <w:sz w:val="22"/>
          <w:szCs w:val="22"/>
          <w:highlight w:val="yellow"/>
        </w:rPr>
        <w:t xml:space="preserve"> understand why this matters</w:t>
      </w:r>
      <w:r w:rsidRPr="00E52048">
        <w:rPr>
          <w:b/>
          <w:sz w:val="22"/>
          <w:szCs w:val="22"/>
          <w:highlight w:val="yellow"/>
        </w:rPr>
        <w:t>:</w:t>
      </w:r>
      <w:r w:rsidRPr="00E52048">
        <w:rPr>
          <w:sz w:val="22"/>
          <w:szCs w:val="22"/>
          <w:highlight w:val="yellow"/>
        </w:rPr>
        <w:t xml:space="preserve"> </w:t>
      </w:r>
    </w:p>
    <w:p w14:paraId="5414BACE" w14:textId="77777777" w:rsidR="000227C9" w:rsidRDefault="000227C9" w:rsidP="008B11F5">
      <w:pPr>
        <w:pStyle w:val="ListParagraph"/>
        <w:ind w:left="360"/>
        <w:rPr>
          <w:sz w:val="22"/>
          <w:szCs w:val="22"/>
        </w:rPr>
      </w:pPr>
    </w:p>
    <w:p w14:paraId="28C1277D" w14:textId="6435A8A8" w:rsidR="00A70FE6" w:rsidRPr="00B16BAE" w:rsidRDefault="0094710B" w:rsidP="008B11F5">
      <w:pPr>
        <w:pStyle w:val="ListParagraph"/>
        <w:ind w:left="360"/>
        <w:rPr>
          <w:sz w:val="22"/>
          <w:szCs w:val="22"/>
        </w:rPr>
      </w:pPr>
      <w:r w:rsidRPr="00E52048">
        <w:rPr>
          <w:i/>
          <w:sz w:val="22"/>
          <w:szCs w:val="22"/>
          <w:highlight w:val="yellow"/>
        </w:rPr>
        <w:t>Do/did you participate in CSP</w:t>
      </w:r>
      <w:r w:rsidR="00E93EEE" w:rsidRPr="00E52048">
        <w:rPr>
          <w:i/>
          <w:sz w:val="22"/>
          <w:szCs w:val="22"/>
          <w:highlight w:val="yellow"/>
        </w:rPr>
        <w:t>, or try to participate</w:t>
      </w:r>
      <w:r w:rsidR="00A70FE6" w:rsidRPr="00E52048">
        <w:rPr>
          <w:i/>
          <w:sz w:val="22"/>
          <w:szCs w:val="22"/>
          <w:highlight w:val="yellow"/>
        </w:rPr>
        <w:t>?</w:t>
      </w:r>
      <w:r w:rsidRPr="00E52048">
        <w:rPr>
          <w:i/>
          <w:sz w:val="22"/>
          <w:szCs w:val="22"/>
          <w:highlight w:val="yellow"/>
        </w:rPr>
        <w:t xml:space="preserve"> </w:t>
      </w:r>
      <w:r w:rsidR="00E93EEE" w:rsidRPr="00E52048">
        <w:rPr>
          <w:i/>
          <w:sz w:val="22"/>
          <w:szCs w:val="22"/>
          <w:highlight w:val="yellow"/>
        </w:rPr>
        <w:t xml:space="preserve">What </w:t>
      </w:r>
      <w:r w:rsidRPr="00E52048">
        <w:rPr>
          <w:i/>
          <w:sz w:val="22"/>
          <w:szCs w:val="22"/>
          <w:highlight w:val="yellow"/>
        </w:rPr>
        <w:t xml:space="preserve">conservation practices </w:t>
      </w:r>
      <w:r w:rsidR="00E93EEE" w:rsidRPr="00E52048">
        <w:rPr>
          <w:i/>
          <w:sz w:val="22"/>
          <w:szCs w:val="22"/>
          <w:highlight w:val="yellow"/>
        </w:rPr>
        <w:t xml:space="preserve">and activities did you already undertake </w:t>
      </w:r>
      <w:r w:rsidRPr="00E52048">
        <w:rPr>
          <w:i/>
          <w:sz w:val="22"/>
          <w:szCs w:val="22"/>
          <w:highlight w:val="yellow"/>
        </w:rPr>
        <w:t xml:space="preserve">before enrolling in the program?  </w:t>
      </w:r>
      <w:r w:rsidR="00E93EEE" w:rsidRPr="00E52048">
        <w:rPr>
          <w:i/>
          <w:sz w:val="22"/>
          <w:szCs w:val="22"/>
          <w:highlight w:val="yellow"/>
        </w:rPr>
        <w:t xml:space="preserve">What level of work and effort and expense does it require to actively manage your existing conservation activities?  </w:t>
      </w:r>
      <w:r w:rsidR="00E4635A" w:rsidRPr="00E52048">
        <w:rPr>
          <w:i/>
          <w:sz w:val="22"/>
          <w:szCs w:val="22"/>
          <w:highlight w:val="yellow"/>
        </w:rPr>
        <w:t xml:space="preserve">If you applied but didn’t get in, do you know of other farmers that do less conservation than you do, but got in? </w:t>
      </w:r>
      <w:r w:rsidR="00E93EEE" w:rsidRPr="00E52048">
        <w:rPr>
          <w:i/>
          <w:sz w:val="22"/>
          <w:szCs w:val="22"/>
          <w:highlight w:val="yellow"/>
        </w:rPr>
        <w:t xml:space="preserve"> If you are not a farmer, explain why you think it’s important to equalize treatment of ongoing and new conservation activities.</w:t>
      </w:r>
      <w:r w:rsidR="009D26D2">
        <w:rPr>
          <w:i/>
          <w:sz w:val="22"/>
          <w:szCs w:val="22"/>
          <w:highlight w:val="yellow"/>
        </w:rPr>
        <w:t xml:space="preserve"> In your participation in CSP, have you utilized the Conservation Measurement Tool? What improvements could be made to make it more accessible for farmers wanting to see the value of their ongoing </w:t>
      </w:r>
      <w:r w:rsidR="00421590">
        <w:rPr>
          <w:i/>
          <w:sz w:val="22"/>
          <w:szCs w:val="22"/>
          <w:highlight w:val="yellow"/>
        </w:rPr>
        <w:t xml:space="preserve">or new </w:t>
      </w:r>
      <w:r w:rsidR="009D26D2">
        <w:rPr>
          <w:i/>
          <w:sz w:val="22"/>
          <w:szCs w:val="22"/>
          <w:highlight w:val="yellow"/>
        </w:rPr>
        <w:t>conservation practices?</w:t>
      </w:r>
      <w:r w:rsidR="00070C52" w:rsidRPr="00E52048">
        <w:rPr>
          <w:i/>
          <w:sz w:val="22"/>
          <w:szCs w:val="22"/>
          <w:highlight w:val="yellow"/>
        </w:rPr>
        <w:t>]</w:t>
      </w:r>
      <w:r w:rsidR="00E93EEE">
        <w:rPr>
          <w:i/>
          <w:sz w:val="22"/>
          <w:szCs w:val="22"/>
        </w:rPr>
        <w:t xml:space="preserve"> </w:t>
      </w:r>
    </w:p>
    <w:p w14:paraId="1514B1F1" w14:textId="77777777" w:rsidR="00A70FE6" w:rsidRPr="00B16BAE" w:rsidRDefault="00A70FE6" w:rsidP="00A70FE6">
      <w:pPr>
        <w:pStyle w:val="ListParagraph"/>
        <w:rPr>
          <w:i/>
          <w:sz w:val="22"/>
          <w:szCs w:val="22"/>
        </w:rPr>
      </w:pPr>
    </w:p>
    <w:p w14:paraId="1E45BE02" w14:textId="2A43D8BF" w:rsidR="00A70FE6" w:rsidRPr="00B16BAE" w:rsidRDefault="00A70FE6" w:rsidP="00445B8F">
      <w:pPr>
        <w:pStyle w:val="ListParagraph"/>
        <w:ind w:left="432" w:right="432"/>
        <w:rPr>
          <w:rFonts w:ascii="Cambria" w:hAnsi="Cambria"/>
          <w:i/>
          <w:sz w:val="22"/>
          <w:szCs w:val="22"/>
        </w:rPr>
      </w:pPr>
      <w:r w:rsidRPr="00B16BAE">
        <w:rPr>
          <w:b/>
          <w:i/>
          <w:sz w:val="22"/>
          <w:szCs w:val="22"/>
        </w:rPr>
        <w:t xml:space="preserve">Recommendation to </w:t>
      </w:r>
      <w:r w:rsidR="0094710B">
        <w:rPr>
          <w:b/>
          <w:i/>
          <w:sz w:val="22"/>
          <w:szCs w:val="22"/>
        </w:rPr>
        <w:t>NRCS</w:t>
      </w:r>
      <w:r w:rsidRPr="00B16BAE">
        <w:rPr>
          <w:sz w:val="22"/>
          <w:szCs w:val="22"/>
        </w:rPr>
        <w:t>:</w:t>
      </w:r>
      <w:r w:rsidR="00CB3E60">
        <w:rPr>
          <w:sz w:val="22"/>
          <w:szCs w:val="22"/>
        </w:rPr>
        <w:t xml:space="preserve">  NRCS should </w:t>
      </w:r>
      <w:r w:rsidR="00070C52">
        <w:rPr>
          <w:sz w:val="22"/>
          <w:szCs w:val="22"/>
        </w:rPr>
        <w:t>level the playing field so that CSP</w:t>
      </w:r>
      <w:r w:rsidR="00E93EEE">
        <w:rPr>
          <w:sz w:val="22"/>
          <w:szCs w:val="22"/>
        </w:rPr>
        <w:t xml:space="preserve"> reward</w:t>
      </w:r>
      <w:r w:rsidR="00070C52">
        <w:rPr>
          <w:sz w:val="22"/>
          <w:szCs w:val="22"/>
        </w:rPr>
        <w:t>s</w:t>
      </w:r>
      <w:r w:rsidR="00E93EEE">
        <w:rPr>
          <w:sz w:val="22"/>
          <w:szCs w:val="22"/>
        </w:rPr>
        <w:t xml:space="preserve"> environmental benefits and outcomes by equalizing the treatment of</w:t>
      </w:r>
      <w:r w:rsidR="00070C52">
        <w:rPr>
          <w:sz w:val="22"/>
          <w:szCs w:val="22"/>
        </w:rPr>
        <w:t xml:space="preserve"> farmers who</w:t>
      </w:r>
      <w:r w:rsidR="00E93EEE">
        <w:rPr>
          <w:sz w:val="22"/>
          <w:szCs w:val="22"/>
        </w:rPr>
        <w:t xml:space="preserve"> </w:t>
      </w:r>
      <w:r w:rsidR="00CB3E60">
        <w:rPr>
          <w:sz w:val="22"/>
          <w:szCs w:val="22"/>
        </w:rPr>
        <w:t>active</w:t>
      </w:r>
      <w:r w:rsidR="00070C52">
        <w:rPr>
          <w:sz w:val="22"/>
          <w:szCs w:val="22"/>
        </w:rPr>
        <w:t>ly</w:t>
      </w:r>
      <w:r w:rsidR="00CB3E60">
        <w:rPr>
          <w:sz w:val="22"/>
          <w:szCs w:val="22"/>
        </w:rPr>
        <w:t xml:space="preserve"> manage </w:t>
      </w:r>
      <w:r w:rsidR="00E93EEE">
        <w:rPr>
          <w:sz w:val="22"/>
          <w:szCs w:val="22"/>
        </w:rPr>
        <w:t xml:space="preserve">and improve </w:t>
      </w:r>
      <w:r w:rsidR="00CB3E60">
        <w:rPr>
          <w:sz w:val="22"/>
          <w:szCs w:val="22"/>
        </w:rPr>
        <w:t>ongoing conservation activit</w:t>
      </w:r>
      <w:r w:rsidR="00070C52">
        <w:rPr>
          <w:sz w:val="22"/>
          <w:szCs w:val="22"/>
        </w:rPr>
        <w:t>ies</w:t>
      </w:r>
      <w:r w:rsidR="00CB3E60">
        <w:rPr>
          <w:sz w:val="22"/>
          <w:szCs w:val="22"/>
        </w:rPr>
        <w:t xml:space="preserve"> </w:t>
      </w:r>
      <w:r w:rsidR="00E93EEE">
        <w:rPr>
          <w:sz w:val="22"/>
          <w:szCs w:val="22"/>
        </w:rPr>
        <w:t>and</w:t>
      </w:r>
      <w:r w:rsidR="00CB3E60">
        <w:rPr>
          <w:sz w:val="22"/>
          <w:szCs w:val="22"/>
        </w:rPr>
        <w:t xml:space="preserve"> </w:t>
      </w:r>
      <w:r w:rsidR="00070C52">
        <w:rPr>
          <w:sz w:val="22"/>
          <w:szCs w:val="22"/>
        </w:rPr>
        <w:t xml:space="preserve">farmers who </w:t>
      </w:r>
      <w:r w:rsidR="00CB3E60">
        <w:rPr>
          <w:sz w:val="22"/>
          <w:szCs w:val="22"/>
        </w:rPr>
        <w:t>adopt</w:t>
      </w:r>
      <w:r w:rsidR="00070C52">
        <w:rPr>
          <w:sz w:val="22"/>
          <w:szCs w:val="22"/>
        </w:rPr>
        <w:t xml:space="preserve"> n</w:t>
      </w:r>
      <w:r w:rsidR="00CB3E60">
        <w:rPr>
          <w:sz w:val="22"/>
          <w:szCs w:val="22"/>
        </w:rPr>
        <w:t xml:space="preserve">ew conservation enhancements </w:t>
      </w:r>
      <w:r w:rsidR="00B81544">
        <w:rPr>
          <w:sz w:val="22"/>
          <w:szCs w:val="22"/>
        </w:rPr>
        <w:t xml:space="preserve">throughout </w:t>
      </w:r>
      <w:r w:rsidR="00E93EEE">
        <w:rPr>
          <w:sz w:val="22"/>
          <w:szCs w:val="22"/>
        </w:rPr>
        <w:t xml:space="preserve">both the CSP </w:t>
      </w:r>
      <w:r w:rsidR="00CB3E60">
        <w:rPr>
          <w:sz w:val="22"/>
          <w:szCs w:val="22"/>
        </w:rPr>
        <w:t xml:space="preserve">ranking and </w:t>
      </w:r>
      <w:r w:rsidR="00E93EEE">
        <w:rPr>
          <w:sz w:val="22"/>
          <w:szCs w:val="22"/>
        </w:rPr>
        <w:t xml:space="preserve">CSP </w:t>
      </w:r>
      <w:r w:rsidR="00CB3E60">
        <w:rPr>
          <w:sz w:val="22"/>
          <w:szCs w:val="22"/>
        </w:rPr>
        <w:t>payment</w:t>
      </w:r>
      <w:r w:rsidR="00E93EEE">
        <w:rPr>
          <w:sz w:val="22"/>
          <w:szCs w:val="22"/>
        </w:rPr>
        <w:t xml:space="preserve"> structure</w:t>
      </w:r>
      <w:r w:rsidR="00CB3E60">
        <w:rPr>
          <w:sz w:val="22"/>
          <w:szCs w:val="22"/>
        </w:rPr>
        <w:t>.</w:t>
      </w:r>
      <w:r w:rsidR="002A19A3">
        <w:rPr>
          <w:sz w:val="22"/>
          <w:szCs w:val="22"/>
        </w:rPr>
        <w:t xml:space="preserve">  Differences in ranking and payments should reflect nothing other than actual or expected differences in environmental benefits</w:t>
      </w:r>
      <w:r w:rsidR="008C41B7">
        <w:rPr>
          <w:sz w:val="22"/>
          <w:szCs w:val="22"/>
        </w:rPr>
        <w:t xml:space="preserve">, </w:t>
      </w:r>
      <w:r w:rsidR="002A19A3">
        <w:rPr>
          <w:sz w:val="22"/>
          <w:szCs w:val="22"/>
        </w:rPr>
        <w:t>financial costs</w:t>
      </w:r>
      <w:r w:rsidR="008C41B7">
        <w:rPr>
          <w:sz w:val="22"/>
          <w:szCs w:val="22"/>
        </w:rPr>
        <w:t>,</w:t>
      </w:r>
      <w:r w:rsidR="002A19A3">
        <w:rPr>
          <w:sz w:val="22"/>
          <w:szCs w:val="22"/>
        </w:rPr>
        <w:t xml:space="preserve"> and forgone income to the farmer.</w:t>
      </w:r>
    </w:p>
    <w:p w14:paraId="7497261E" w14:textId="77777777" w:rsidR="00A70FE6" w:rsidRPr="00B16BAE" w:rsidRDefault="00A70FE6" w:rsidP="00A70FE6">
      <w:pPr>
        <w:spacing w:beforeLines="1" w:before="2" w:afterLines="1" w:after="2"/>
        <w:ind w:left="1080"/>
        <w:rPr>
          <w:rFonts w:ascii="Cambria" w:eastAsia="Cambria" w:hAnsi="Cambria"/>
          <w:i/>
          <w:sz w:val="22"/>
          <w:szCs w:val="22"/>
        </w:rPr>
      </w:pPr>
    </w:p>
    <w:p w14:paraId="10E5A007" w14:textId="76D59298" w:rsidR="00B0602B" w:rsidRPr="0021153B" w:rsidRDefault="00E141AA" w:rsidP="00A70FE6">
      <w:pPr>
        <w:pStyle w:val="ListParagraph"/>
        <w:numPr>
          <w:ilvl w:val="0"/>
          <w:numId w:val="2"/>
        </w:numPr>
        <w:rPr>
          <w:i/>
          <w:sz w:val="22"/>
          <w:szCs w:val="22"/>
        </w:rPr>
      </w:pPr>
      <w:r>
        <w:rPr>
          <w:b/>
          <w:i/>
          <w:sz w:val="28"/>
          <w:szCs w:val="28"/>
        </w:rPr>
        <w:t>Improv</w:t>
      </w:r>
      <w:r w:rsidR="00E93EEE">
        <w:rPr>
          <w:b/>
          <w:i/>
          <w:sz w:val="28"/>
          <w:szCs w:val="28"/>
        </w:rPr>
        <w:t>e</w:t>
      </w:r>
      <w:r>
        <w:rPr>
          <w:b/>
          <w:i/>
          <w:sz w:val="28"/>
          <w:szCs w:val="28"/>
        </w:rPr>
        <w:t xml:space="preserve"> </w:t>
      </w:r>
      <w:r w:rsidR="0021153B">
        <w:rPr>
          <w:b/>
          <w:i/>
          <w:sz w:val="28"/>
          <w:szCs w:val="28"/>
        </w:rPr>
        <w:t>access</w:t>
      </w:r>
      <w:r w:rsidR="003A61B3">
        <w:rPr>
          <w:b/>
          <w:i/>
          <w:sz w:val="28"/>
          <w:szCs w:val="28"/>
        </w:rPr>
        <w:t xml:space="preserve"> for b</w:t>
      </w:r>
      <w:r w:rsidR="0094710B">
        <w:rPr>
          <w:b/>
          <w:i/>
          <w:sz w:val="28"/>
          <w:szCs w:val="28"/>
        </w:rPr>
        <w:t xml:space="preserve">eginning </w:t>
      </w:r>
      <w:r w:rsidR="003D711E">
        <w:rPr>
          <w:b/>
          <w:i/>
          <w:sz w:val="28"/>
          <w:szCs w:val="28"/>
        </w:rPr>
        <w:t xml:space="preserve">&amp; </w:t>
      </w:r>
      <w:r w:rsidR="003A61B3">
        <w:rPr>
          <w:b/>
          <w:i/>
          <w:sz w:val="28"/>
          <w:szCs w:val="28"/>
        </w:rPr>
        <w:t>s</w:t>
      </w:r>
      <w:r w:rsidR="003D711E">
        <w:rPr>
          <w:b/>
          <w:i/>
          <w:sz w:val="28"/>
          <w:szCs w:val="28"/>
        </w:rPr>
        <w:t>mall-</w:t>
      </w:r>
      <w:r w:rsidR="00AB2FB3">
        <w:rPr>
          <w:b/>
          <w:i/>
          <w:sz w:val="28"/>
          <w:szCs w:val="28"/>
        </w:rPr>
        <w:t xml:space="preserve">acreage </w:t>
      </w:r>
      <w:r w:rsidR="003A61B3">
        <w:rPr>
          <w:b/>
          <w:i/>
          <w:sz w:val="28"/>
          <w:szCs w:val="28"/>
        </w:rPr>
        <w:t>f</w:t>
      </w:r>
      <w:r w:rsidR="0094710B">
        <w:rPr>
          <w:b/>
          <w:i/>
          <w:sz w:val="28"/>
          <w:szCs w:val="28"/>
        </w:rPr>
        <w:t>armers</w:t>
      </w:r>
      <w:r w:rsidR="00AB2FB3">
        <w:rPr>
          <w:b/>
          <w:i/>
          <w:sz w:val="28"/>
          <w:szCs w:val="28"/>
        </w:rPr>
        <w:t xml:space="preserve">, including </w:t>
      </w:r>
      <w:r w:rsidR="005431B7">
        <w:rPr>
          <w:b/>
          <w:i/>
          <w:sz w:val="28"/>
          <w:szCs w:val="28"/>
        </w:rPr>
        <w:t>farmers</w:t>
      </w:r>
      <w:r w:rsidR="00540E3C">
        <w:rPr>
          <w:b/>
          <w:i/>
          <w:sz w:val="28"/>
          <w:szCs w:val="28"/>
        </w:rPr>
        <w:t xml:space="preserve"> growing fruits and vegetables and other high value crops</w:t>
      </w:r>
    </w:p>
    <w:p w14:paraId="25220F8D" w14:textId="77777777" w:rsidR="00B0602B" w:rsidRDefault="00B0602B" w:rsidP="0021153B">
      <w:pPr>
        <w:pStyle w:val="ListParagraph"/>
        <w:ind w:left="360"/>
        <w:rPr>
          <w:b/>
          <w:i/>
          <w:sz w:val="28"/>
          <w:szCs w:val="28"/>
        </w:rPr>
      </w:pPr>
    </w:p>
    <w:p w14:paraId="4936AC1A" w14:textId="07DEEEC2" w:rsidR="00204BBA" w:rsidRPr="00695F38" w:rsidRDefault="00864DBD">
      <w:pPr>
        <w:pStyle w:val="ListParagraph"/>
        <w:ind w:left="360"/>
        <w:rPr>
          <w:sz w:val="22"/>
          <w:szCs w:val="22"/>
        </w:rPr>
      </w:pPr>
      <w:r>
        <w:rPr>
          <w:sz w:val="22"/>
          <w:szCs w:val="22"/>
        </w:rPr>
        <w:t>Our</w:t>
      </w:r>
      <w:r>
        <w:rPr>
          <w:sz w:val="22"/>
          <w:szCs w:val="22"/>
        </w:rPr>
        <w:t xml:space="preserve"> </w:t>
      </w:r>
      <w:r w:rsidR="00204BBA">
        <w:rPr>
          <w:sz w:val="22"/>
          <w:szCs w:val="22"/>
        </w:rPr>
        <w:t>agricultural system includes a wide range o</w:t>
      </w:r>
      <w:r w:rsidR="00F050AA">
        <w:rPr>
          <w:sz w:val="22"/>
          <w:szCs w:val="22"/>
        </w:rPr>
        <w:t>f farmers and farming operations</w:t>
      </w:r>
      <w:r w:rsidR="00204BBA">
        <w:rPr>
          <w:sz w:val="22"/>
          <w:szCs w:val="22"/>
        </w:rPr>
        <w:t xml:space="preserve">.  To truly encourage conservation across the agricultural landscape, CSP must be accessible to farmers of any </w:t>
      </w:r>
      <w:r w:rsidR="00F050AA">
        <w:rPr>
          <w:sz w:val="22"/>
          <w:szCs w:val="22"/>
        </w:rPr>
        <w:t>experience level</w:t>
      </w:r>
      <w:r w:rsidR="00204BBA">
        <w:rPr>
          <w:sz w:val="22"/>
          <w:szCs w:val="22"/>
        </w:rPr>
        <w:t xml:space="preserve"> and farms of any scale. </w:t>
      </w:r>
      <w:r w:rsidR="0095301D">
        <w:rPr>
          <w:sz w:val="22"/>
          <w:szCs w:val="22"/>
        </w:rPr>
        <w:t xml:space="preserve"> </w:t>
      </w:r>
      <w:r w:rsidR="0095301D" w:rsidRPr="00695F38">
        <w:rPr>
          <w:sz w:val="22"/>
          <w:szCs w:val="22"/>
        </w:rPr>
        <w:t>The next generation of American producers will</w:t>
      </w:r>
      <w:r w:rsidR="00322601" w:rsidRPr="00695F38">
        <w:rPr>
          <w:sz w:val="22"/>
          <w:szCs w:val="22"/>
        </w:rPr>
        <w:t xml:space="preserve"> need ample resources to establish themselves as good stewards of the land and effective conservationists. </w:t>
      </w:r>
      <w:r w:rsidR="00FD54F7" w:rsidRPr="00695F38">
        <w:rPr>
          <w:sz w:val="22"/>
          <w:szCs w:val="22"/>
        </w:rPr>
        <w:t xml:space="preserve"> In supporting their investments in advanced conservation, the public also receives a big payoff in the form of many decades worth of environmental benefits.</w:t>
      </w:r>
    </w:p>
    <w:p w14:paraId="1AA3AF91" w14:textId="77777777" w:rsidR="00F74BB5" w:rsidRDefault="00F74BB5" w:rsidP="00322601">
      <w:pPr>
        <w:rPr>
          <w:i/>
          <w:sz w:val="22"/>
          <w:szCs w:val="22"/>
        </w:rPr>
      </w:pPr>
    </w:p>
    <w:p w14:paraId="51754A6B" w14:textId="7AA0BC18" w:rsidR="00204BBA" w:rsidRPr="007A012A" w:rsidRDefault="00532085">
      <w:pPr>
        <w:pStyle w:val="ListParagraph"/>
        <w:ind w:left="360"/>
        <w:rPr>
          <w:sz w:val="22"/>
          <w:szCs w:val="22"/>
        </w:rPr>
      </w:pPr>
      <w:r w:rsidRPr="00F90A53">
        <w:rPr>
          <w:sz w:val="22"/>
          <w:szCs w:val="22"/>
        </w:rPr>
        <w:t>The program attempts to promote beginning farmer enrollment by setting aside 5 percent of CSP acres specifically for beginning farmers</w:t>
      </w:r>
      <w:r w:rsidR="00A12680" w:rsidRPr="00F90A53">
        <w:rPr>
          <w:sz w:val="22"/>
          <w:szCs w:val="22"/>
        </w:rPr>
        <w:t>, and another 5 percent for socially disadvantaged farmers</w:t>
      </w:r>
      <w:r w:rsidRPr="00F90A53">
        <w:rPr>
          <w:sz w:val="22"/>
          <w:szCs w:val="22"/>
        </w:rPr>
        <w:t xml:space="preserve">.  </w:t>
      </w:r>
      <w:r w:rsidR="00FD54F7" w:rsidRPr="00F90A53">
        <w:rPr>
          <w:sz w:val="22"/>
          <w:szCs w:val="22"/>
        </w:rPr>
        <w:t xml:space="preserve">NRCS has met and slightly exceeded the set-aside.  </w:t>
      </w:r>
      <w:r w:rsidRPr="00F90A53">
        <w:rPr>
          <w:sz w:val="22"/>
          <w:szCs w:val="22"/>
        </w:rPr>
        <w:t>This is a great start, but NRCS should “aim high” by setting its own</w:t>
      </w:r>
      <w:r w:rsidR="00F050AA" w:rsidRPr="00F90A53">
        <w:rPr>
          <w:sz w:val="22"/>
          <w:szCs w:val="22"/>
        </w:rPr>
        <w:t xml:space="preserve"> higher</w:t>
      </w:r>
      <w:r w:rsidRPr="00F90A53">
        <w:rPr>
          <w:sz w:val="22"/>
          <w:szCs w:val="22"/>
        </w:rPr>
        <w:t xml:space="preserve"> enrollment goal for beginning farmers.  </w:t>
      </w:r>
      <w:r w:rsidR="00360282" w:rsidRPr="00F90A53">
        <w:rPr>
          <w:sz w:val="22"/>
          <w:szCs w:val="22"/>
        </w:rPr>
        <w:t xml:space="preserve">Given that beginning farmers currently make up </w:t>
      </w:r>
      <w:r w:rsidR="0021153B" w:rsidRPr="00F90A53">
        <w:rPr>
          <w:sz w:val="22"/>
          <w:szCs w:val="22"/>
        </w:rPr>
        <w:t>over 17 percent</w:t>
      </w:r>
      <w:r w:rsidR="00360282" w:rsidRPr="00F90A53">
        <w:rPr>
          <w:sz w:val="22"/>
          <w:szCs w:val="22"/>
        </w:rPr>
        <w:t xml:space="preserve"> of farm</w:t>
      </w:r>
      <w:r w:rsidR="0021153B" w:rsidRPr="00F90A53">
        <w:rPr>
          <w:sz w:val="22"/>
          <w:szCs w:val="22"/>
        </w:rPr>
        <w:t>s</w:t>
      </w:r>
      <w:r w:rsidR="00FD54F7" w:rsidRPr="00F90A53">
        <w:rPr>
          <w:sz w:val="22"/>
          <w:szCs w:val="22"/>
        </w:rPr>
        <w:t xml:space="preserve"> and 25 percent of farmers (according to </w:t>
      </w:r>
      <w:r w:rsidR="00EB378E" w:rsidRPr="00F90A53">
        <w:rPr>
          <w:sz w:val="22"/>
          <w:szCs w:val="22"/>
        </w:rPr>
        <w:t>the Census of Agriculture</w:t>
      </w:r>
      <w:r w:rsidR="00FD54F7" w:rsidRPr="00F90A53">
        <w:rPr>
          <w:sz w:val="22"/>
          <w:szCs w:val="22"/>
        </w:rPr>
        <w:t>)</w:t>
      </w:r>
      <w:r w:rsidR="00360282" w:rsidRPr="00F90A53">
        <w:rPr>
          <w:sz w:val="22"/>
          <w:szCs w:val="22"/>
        </w:rPr>
        <w:t>, it seems both reasonable and fair fo</w:t>
      </w:r>
      <w:r w:rsidR="008F37C4" w:rsidRPr="00F90A53">
        <w:rPr>
          <w:sz w:val="22"/>
          <w:szCs w:val="22"/>
        </w:rPr>
        <w:t>r NRCS to set a goal to have that</w:t>
      </w:r>
      <w:r w:rsidR="00360282" w:rsidRPr="00F90A53">
        <w:rPr>
          <w:sz w:val="22"/>
          <w:szCs w:val="22"/>
        </w:rPr>
        <w:t xml:space="preserve"> same percentage of CSP acres going to beginning farmer contracts.</w:t>
      </w:r>
    </w:p>
    <w:p w14:paraId="1816E7AC" w14:textId="77777777" w:rsidR="003A5D04" w:rsidRPr="00F90A53" w:rsidRDefault="003A5D04" w:rsidP="00695F38">
      <w:pPr>
        <w:rPr>
          <w:sz w:val="22"/>
          <w:szCs w:val="22"/>
        </w:rPr>
      </w:pPr>
    </w:p>
    <w:p w14:paraId="2001BB14" w14:textId="73AE99E2" w:rsidR="00BC3B01" w:rsidRPr="00F90A53" w:rsidRDefault="002D4065" w:rsidP="00204BBA">
      <w:pPr>
        <w:pStyle w:val="ListParagraph"/>
        <w:ind w:left="360"/>
        <w:rPr>
          <w:i/>
          <w:sz w:val="22"/>
          <w:szCs w:val="22"/>
        </w:rPr>
      </w:pPr>
      <w:r w:rsidRPr="00F90A53">
        <w:rPr>
          <w:sz w:val="22"/>
          <w:szCs w:val="22"/>
        </w:rPr>
        <w:t>CSP must not only be more accessible to beginnin</w:t>
      </w:r>
      <w:r w:rsidR="009E5FC9" w:rsidRPr="00F90A53">
        <w:rPr>
          <w:sz w:val="22"/>
          <w:szCs w:val="22"/>
        </w:rPr>
        <w:t xml:space="preserve">g farmers, but also to </w:t>
      </w:r>
      <w:r w:rsidR="002C41B1" w:rsidRPr="00F90A53">
        <w:rPr>
          <w:sz w:val="22"/>
          <w:szCs w:val="22"/>
        </w:rPr>
        <w:t>small</w:t>
      </w:r>
      <w:r w:rsidR="003A5D04" w:rsidRPr="00F90A53">
        <w:rPr>
          <w:sz w:val="22"/>
          <w:szCs w:val="22"/>
        </w:rPr>
        <w:t xml:space="preserve"> </w:t>
      </w:r>
      <w:r w:rsidR="002C41B1" w:rsidRPr="00F90A53">
        <w:rPr>
          <w:sz w:val="22"/>
          <w:szCs w:val="22"/>
        </w:rPr>
        <w:t>acreage farming operations</w:t>
      </w:r>
      <w:r w:rsidRPr="00F90A53">
        <w:rPr>
          <w:sz w:val="22"/>
          <w:szCs w:val="22"/>
        </w:rPr>
        <w:t xml:space="preserve">.  </w:t>
      </w:r>
      <w:r w:rsidR="00204BBA" w:rsidRPr="00F90A53">
        <w:rPr>
          <w:sz w:val="22"/>
          <w:szCs w:val="22"/>
        </w:rPr>
        <w:t>Alm</w:t>
      </w:r>
      <w:r w:rsidR="00BC3B01" w:rsidRPr="00F90A53">
        <w:rPr>
          <w:sz w:val="22"/>
          <w:szCs w:val="22"/>
        </w:rPr>
        <w:t>ost 65 percent of U.S. farms are between 1 and 179 acres in size, with one-third of U.S. farms ranging between 1 and 49 acres, according to the 2012 Census of Agriculture.  Small</w:t>
      </w:r>
      <w:r w:rsidR="00FD54F7" w:rsidRPr="00F90A53">
        <w:rPr>
          <w:sz w:val="22"/>
          <w:szCs w:val="22"/>
        </w:rPr>
        <w:t xml:space="preserve"> acreage</w:t>
      </w:r>
      <w:r w:rsidR="00BC3B01" w:rsidRPr="00F90A53">
        <w:rPr>
          <w:sz w:val="22"/>
          <w:szCs w:val="22"/>
        </w:rPr>
        <w:t xml:space="preserve"> farms account for a significant portion of agricultural land and, as such, have tremendous potential to address resource concerns through CSP. </w:t>
      </w:r>
      <w:r w:rsidR="00204BBA" w:rsidRPr="00F90A53">
        <w:rPr>
          <w:sz w:val="22"/>
          <w:szCs w:val="22"/>
        </w:rPr>
        <w:t xml:space="preserve"> </w:t>
      </w:r>
      <w:r w:rsidR="009D26D2" w:rsidRPr="007A012A">
        <w:rPr>
          <w:sz w:val="22"/>
          <w:szCs w:val="22"/>
        </w:rPr>
        <w:t>In addition, small-scale farmers tend to crop their land more intensively.  Although this may increase the risk for resource concerns like groundwater contamination or soil erosion, it also makes high-level conservation practices—including intensive cover cropping</w:t>
      </w:r>
      <w:r w:rsidR="00A655DF" w:rsidRPr="007A012A">
        <w:rPr>
          <w:sz w:val="22"/>
          <w:szCs w:val="22"/>
        </w:rPr>
        <w:t xml:space="preserve"> and high level IPM</w:t>
      </w:r>
      <w:r w:rsidR="009D26D2" w:rsidRPr="007A012A">
        <w:rPr>
          <w:sz w:val="22"/>
          <w:szCs w:val="22"/>
        </w:rPr>
        <w:t>—more feasible, and more necessary</w:t>
      </w:r>
      <w:r w:rsidR="004F5B33" w:rsidRPr="00F90A53">
        <w:rPr>
          <w:sz w:val="22"/>
          <w:szCs w:val="22"/>
        </w:rPr>
        <w:t>.</w:t>
      </w:r>
    </w:p>
    <w:p w14:paraId="61D76E12" w14:textId="77777777" w:rsidR="00BC3B01" w:rsidRPr="00F90A53" w:rsidRDefault="00BC3B01" w:rsidP="00BC3B01">
      <w:pPr>
        <w:rPr>
          <w:sz w:val="22"/>
          <w:szCs w:val="22"/>
        </w:rPr>
      </w:pPr>
    </w:p>
    <w:p w14:paraId="659E5378" w14:textId="57045CF3" w:rsidR="00A70FE6" w:rsidRPr="00BC3B01" w:rsidRDefault="00BC3B01" w:rsidP="00BC3B01">
      <w:pPr>
        <w:ind w:left="360"/>
        <w:rPr>
          <w:i/>
          <w:sz w:val="22"/>
          <w:szCs w:val="22"/>
        </w:rPr>
      </w:pPr>
      <w:r>
        <w:rPr>
          <w:sz w:val="22"/>
          <w:szCs w:val="22"/>
        </w:rPr>
        <w:t xml:space="preserve">Currently, the CSP minimum </w:t>
      </w:r>
      <w:r w:rsidR="002D4065">
        <w:rPr>
          <w:sz w:val="22"/>
          <w:szCs w:val="22"/>
        </w:rPr>
        <w:t xml:space="preserve">annual contract payment sits at $1,000 for historically underserved producers, </w:t>
      </w:r>
      <w:r w:rsidR="004F5B33">
        <w:rPr>
          <w:sz w:val="22"/>
          <w:szCs w:val="22"/>
        </w:rPr>
        <w:t xml:space="preserve">with no minimum for other producers.  </w:t>
      </w:r>
      <w:r w:rsidR="00A655DF">
        <w:rPr>
          <w:sz w:val="22"/>
          <w:szCs w:val="22"/>
        </w:rPr>
        <w:t>Given the time it takes a farmer to go through the application and contracting process, c</w:t>
      </w:r>
      <w:r w:rsidR="004F5B33">
        <w:rPr>
          <w:sz w:val="22"/>
          <w:szCs w:val="22"/>
        </w:rPr>
        <w:t>ontract payments below $1,000</w:t>
      </w:r>
      <w:r w:rsidR="00103596">
        <w:rPr>
          <w:sz w:val="22"/>
          <w:szCs w:val="22"/>
        </w:rPr>
        <w:t xml:space="preserve"> </w:t>
      </w:r>
      <w:r w:rsidR="004F5B33">
        <w:rPr>
          <w:sz w:val="22"/>
          <w:szCs w:val="22"/>
        </w:rPr>
        <w:t>offer little incentive to participate in the program.</w:t>
      </w:r>
      <w:r w:rsidR="00903771">
        <w:rPr>
          <w:sz w:val="22"/>
          <w:szCs w:val="22"/>
        </w:rPr>
        <w:t xml:space="preserve"> </w:t>
      </w:r>
      <w:r w:rsidR="00A655DF">
        <w:rPr>
          <w:sz w:val="22"/>
          <w:szCs w:val="22"/>
        </w:rPr>
        <w:t xml:space="preserve"> </w:t>
      </w:r>
      <w:r w:rsidR="004F5B33">
        <w:rPr>
          <w:sz w:val="22"/>
          <w:szCs w:val="22"/>
        </w:rPr>
        <w:t>M</w:t>
      </w:r>
      <w:r w:rsidR="007F3659">
        <w:rPr>
          <w:sz w:val="22"/>
          <w:szCs w:val="22"/>
        </w:rPr>
        <w:t>ore needs to be done</w:t>
      </w:r>
      <w:r w:rsidR="002D4065">
        <w:rPr>
          <w:sz w:val="22"/>
          <w:szCs w:val="22"/>
        </w:rPr>
        <w:t xml:space="preserve"> to</w:t>
      </w:r>
      <w:r w:rsidR="008A77AF">
        <w:rPr>
          <w:sz w:val="22"/>
          <w:szCs w:val="22"/>
        </w:rPr>
        <w:t xml:space="preserve"> increase the programs attractiveness and accessibility to smaller-acreage producers and</w:t>
      </w:r>
      <w:r w:rsidR="002D4065">
        <w:rPr>
          <w:sz w:val="22"/>
          <w:szCs w:val="22"/>
        </w:rPr>
        <w:t xml:space="preserve"> truly incorporate agricultural operations across all scales. </w:t>
      </w:r>
      <w:r w:rsidR="004A3524">
        <w:rPr>
          <w:sz w:val="22"/>
          <w:szCs w:val="22"/>
        </w:rPr>
        <w:t xml:space="preserve"> </w:t>
      </w:r>
      <w:r w:rsidR="003A5D04">
        <w:rPr>
          <w:sz w:val="22"/>
          <w:szCs w:val="22"/>
        </w:rPr>
        <w:t>CSP payment</w:t>
      </w:r>
      <w:r w:rsidR="004A3524">
        <w:rPr>
          <w:sz w:val="22"/>
          <w:szCs w:val="22"/>
        </w:rPr>
        <w:t xml:space="preserve">s are </w:t>
      </w:r>
      <w:r w:rsidR="00B81544">
        <w:rPr>
          <w:sz w:val="22"/>
          <w:szCs w:val="22"/>
        </w:rPr>
        <w:t>determined</w:t>
      </w:r>
      <w:r w:rsidR="004A3524">
        <w:rPr>
          <w:sz w:val="22"/>
          <w:szCs w:val="22"/>
        </w:rPr>
        <w:t xml:space="preserve"> by multiplying payment rate</w:t>
      </w:r>
      <w:r w:rsidR="00B81544">
        <w:rPr>
          <w:sz w:val="22"/>
          <w:szCs w:val="22"/>
        </w:rPr>
        <w:t>s</w:t>
      </w:r>
      <w:r w:rsidR="004A3524">
        <w:rPr>
          <w:sz w:val="22"/>
          <w:szCs w:val="22"/>
        </w:rPr>
        <w:t xml:space="preserve"> </w:t>
      </w:r>
      <w:r w:rsidR="003A5D04">
        <w:rPr>
          <w:sz w:val="22"/>
          <w:szCs w:val="22"/>
        </w:rPr>
        <w:t>by the number of acres</w:t>
      </w:r>
      <w:r w:rsidR="004A3524">
        <w:rPr>
          <w:sz w:val="22"/>
          <w:szCs w:val="22"/>
        </w:rPr>
        <w:t>.  Therefore,</w:t>
      </w:r>
      <w:r w:rsidR="003A5D04">
        <w:rPr>
          <w:sz w:val="22"/>
          <w:szCs w:val="22"/>
        </w:rPr>
        <w:t xml:space="preserve"> i</w:t>
      </w:r>
      <w:r w:rsidR="007F3659">
        <w:rPr>
          <w:sz w:val="22"/>
          <w:szCs w:val="22"/>
        </w:rPr>
        <w:t xml:space="preserve">n </w:t>
      </w:r>
      <w:r w:rsidR="003A5D04">
        <w:rPr>
          <w:sz w:val="22"/>
          <w:szCs w:val="22"/>
        </w:rPr>
        <w:t xml:space="preserve">most </w:t>
      </w:r>
      <w:r w:rsidR="007F3659">
        <w:rPr>
          <w:sz w:val="22"/>
          <w:szCs w:val="22"/>
        </w:rPr>
        <w:t>cases, s</w:t>
      </w:r>
      <w:r w:rsidR="002D4065">
        <w:rPr>
          <w:sz w:val="22"/>
          <w:szCs w:val="22"/>
        </w:rPr>
        <w:t>mall</w:t>
      </w:r>
      <w:r w:rsidR="003A5D04">
        <w:rPr>
          <w:sz w:val="22"/>
          <w:szCs w:val="22"/>
        </w:rPr>
        <w:t xml:space="preserve"> acreage</w:t>
      </w:r>
      <w:r w:rsidR="002D4065">
        <w:rPr>
          <w:sz w:val="22"/>
          <w:szCs w:val="22"/>
        </w:rPr>
        <w:t xml:space="preserve"> farms lack the acreage </w:t>
      </w:r>
      <w:r w:rsidR="007F3659">
        <w:rPr>
          <w:sz w:val="22"/>
          <w:szCs w:val="22"/>
        </w:rPr>
        <w:t>for CSP to pay off</w:t>
      </w:r>
      <w:r w:rsidR="008A77AF">
        <w:rPr>
          <w:sz w:val="22"/>
          <w:szCs w:val="22"/>
        </w:rPr>
        <w:t>, even if they’re doing more intensive and advanced conservation on those acres</w:t>
      </w:r>
      <w:r w:rsidR="00695F38">
        <w:rPr>
          <w:sz w:val="22"/>
          <w:szCs w:val="22"/>
        </w:rPr>
        <w:t xml:space="preserve"> than much larger farms enrolled in CSP</w:t>
      </w:r>
      <w:r w:rsidR="007F3659">
        <w:rPr>
          <w:sz w:val="22"/>
          <w:szCs w:val="22"/>
        </w:rPr>
        <w:t>.  By increasing the minimum contract payment and making all successful applicants eligible</w:t>
      </w:r>
      <w:r w:rsidR="00695F38">
        <w:rPr>
          <w:sz w:val="22"/>
          <w:szCs w:val="22"/>
        </w:rPr>
        <w:t xml:space="preserve"> for the minimum payment</w:t>
      </w:r>
      <w:r w:rsidR="007F3659">
        <w:rPr>
          <w:sz w:val="22"/>
          <w:szCs w:val="22"/>
        </w:rPr>
        <w:t xml:space="preserve">, NRCS </w:t>
      </w:r>
      <w:r w:rsidR="00695F38">
        <w:rPr>
          <w:sz w:val="22"/>
          <w:szCs w:val="22"/>
        </w:rPr>
        <w:t>will ensure</w:t>
      </w:r>
      <w:r w:rsidR="007F3659">
        <w:rPr>
          <w:sz w:val="22"/>
          <w:szCs w:val="22"/>
        </w:rPr>
        <w:t xml:space="preserve"> small</w:t>
      </w:r>
      <w:r w:rsidR="003A5D04">
        <w:rPr>
          <w:sz w:val="22"/>
          <w:szCs w:val="22"/>
        </w:rPr>
        <w:t xml:space="preserve"> acreage</w:t>
      </w:r>
      <w:r w:rsidR="007F3659">
        <w:rPr>
          <w:sz w:val="22"/>
          <w:szCs w:val="22"/>
        </w:rPr>
        <w:t xml:space="preserve"> farmers can cost-effectively implement conservation practices</w:t>
      </w:r>
      <w:r w:rsidR="002C41B1">
        <w:rPr>
          <w:sz w:val="22"/>
          <w:szCs w:val="22"/>
        </w:rPr>
        <w:t xml:space="preserve"> through CSP</w:t>
      </w:r>
      <w:r w:rsidR="007F3659">
        <w:rPr>
          <w:sz w:val="22"/>
          <w:szCs w:val="22"/>
        </w:rPr>
        <w:t xml:space="preserve">.  </w:t>
      </w:r>
    </w:p>
    <w:p w14:paraId="05F50521" w14:textId="77777777" w:rsidR="00A70FE6" w:rsidRPr="00E52048" w:rsidRDefault="00A70FE6" w:rsidP="00A70FE6">
      <w:pPr>
        <w:pStyle w:val="ListParagraph"/>
        <w:ind w:left="0"/>
        <w:rPr>
          <w:b/>
          <w:i/>
          <w:sz w:val="22"/>
          <w:szCs w:val="22"/>
        </w:rPr>
      </w:pPr>
    </w:p>
    <w:p w14:paraId="694983EC" w14:textId="77777777" w:rsidR="002A7088" w:rsidRPr="00E52048" w:rsidRDefault="00A70FE6" w:rsidP="00F617A6">
      <w:pPr>
        <w:pStyle w:val="ListParagraph"/>
        <w:ind w:left="360"/>
        <w:rPr>
          <w:b/>
          <w:i/>
          <w:sz w:val="22"/>
          <w:szCs w:val="22"/>
        </w:rPr>
      </w:pPr>
      <w:r w:rsidRPr="00E52048">
        <w:rPr>
          <w:b/>
          <w:i/>
          <w:sz w:val="22"/>
          <w:szCs w:val="22"/>
          <w:highlight w:val="yellow"/>
        </w:rPr>
        <w:t xml:space="preserve">[Help </w:t>
      </w:r>
      <w:r w:rsidR="007F3659" w:rsidRPr="00E52048">
        <w:rPr>
          <w:b/>
          <w:i/>
          <w:sz w:val="22"/>
          <w:szCs w:val="22"/>
          <w:highlight w:val="yellow"/>
        </w:rPr>
        <w:t>NRCS</w:t>
      </w:r>
      <w:r w:rsidRPr="00E52048">
        <w:rPr>
          <w:b/>
          <w:i/>
          <w:sz w:val="22"/>
          <w:szCs w:val="22"/>
          <w:highlight w:val="yellow"/>
        </w:rPr>
        <w:t xml:space="preserve"> understand why this matters:</w:t>
      </w:r>
      <w:r w:rsidR="00A675EA" w:rsidRPr="00E52048">
        <w:rPr>
          <w:b/>
          <w:i/>
          <w:sz w:val="22"/>
          <w:szCs w:val="22"/>
        </w:rPr>
        <w:t xml:space="preserve"> </w:t>
      </w:r>
    </w:p>
    <w:p w14:paraId="52F1BB8C" w14:textId="77777777" w:rsidR="002A7088" w:rsidRDefault="002A7088" w:rsidP="00F617A6">
      <w:pPr>
        <w:pStyle w:val="ListParagraph"/>
        <w:ind w:left="360"/>
        <w:rPr>
          <w:i/>
          <w:sz w:val="22"/>
          <w:szCs w:val="22"/>
        </w:rPr>
      </w:pPr>
    </w:p>
    <w:p w14:paraId="250F226E" w14:textId="2B62430D" w:rsidR="002A7088" w:rsidRPr="00E52048" w:rsidRDefault="002A7088" w:rsidP="002A7088">
      <w:pPr>
        <w:ind w:left="360"/>
        <w:rPr>
          <w:i/>
          <w:sz w:val="22"/>
          <w:szCs w:val="22"/>
          <w:highlight w:val="yellow"/>
        </w:rPr>
      </w:pPr>
      <w:r w:rsidRPr="00E52048">
        <w:rPr>
          <w:i/>
          <w:sz w:val="22"/>
          <w:szCs w:val="22"/>
          <w:highlight w:val="yellow"/>
        </w:rPr>
        <w:t>Are you a beginning farmer or do you know beginning farmers?  Tell your story (or their story) about getting started in farming and conservation.  What challenges did you face or are you facing currently?  Did or could CSP help you address those challenges?</w:t>
      </w:r>
    </w:p>
    <w:p w14:paraId="1EB4BAC9" w14:textId="77777777" w:rsidR="002A7088" w:rsidRPr="00E52048" w:rsidRDefault="002A7088" w:rsidP="00695F38">
      <w:pPr>
        <w:rPr>
          <w:i/>
          <w:sz w:val="22"/>
          <w:szCs w:val="22"/>
          <w:highlight w:val="yellow"/>
        </w:rPr>
      </w:pPr>
    </w:p>
    <w:p w14:paraId="23D270FF" w14:textId="5D6ECD69" w:rsidR="00A70FE6" w:rsidRPr="00B16BAE" w:rsidRDefault="003A5D04" w:rsidP="00F617A6">
      <w:pPr>
        <w:pStyle w:val="ListParagraph"/>
        <w:ind w:left="360"/>
        <w:rPr>
          <w:i/>
          <w:sz w:val="22"/>
          <w:szCs w:val="22"/>
        </w:rPr>
      </w:pPr>
      <w:r w:rsidRPr="00E52048">
        <w:rPr>
          <w:i/>
          <w:sz w:val="22"/>
          <w:szCs w:val="22"/>
          <w:highlight w:val="yellow"/>
        </w:rPr>
        <w:t>If you farm on small acreage, w</w:t>
      </w:r>
      <w:r w:rsidR="00A675EA" w:rsidRPr="00E52048">
        <w:rPr>
          <w:i/>
          <w:sz w:val="22"/>
          <w:szCs w:val="22"/>
          <w:highlight w:val="yellow"/>
        </w:rPr>
        <w:t>ould you be inclined to implement more conservation practices if they were more cost-effective?</w:t>
      </w:r>
      <w:r w:rsidR="008F37C4" w:rsidRPr="00E52048">
        <w:rPr>
          <w:i/>
          <w:sz w:val="22"/>
          <w:szCs w:val="22"/>
          <w:highlight w:val="yellow"/>
        </w:rPr>
        <w:t xml:space="preserve"> </w:t>
      </w:r>
      <w:r w:rsidRPr="00E52048">
        <w:rPr>
          <w:i/>
          <w:sz w:val="22"/>
          <w:szCs w:val="22"/>
          <w:highlight w:val="yellow"/>
        </w:rPr>
        <w:t xml:space="preserve"> </w:t>
      </w:r>
      <w:r w:rsidR="008F37C4" w:rsidRPr="00E52048">
        <w:rPr>
          <w:i/>
          <w:sz w:val="22"/>
          <w:szCs w:val="22"/>
          <w:highlight w:val="yellow"/>
        </w:rPr>
        <w:t>Have you considered CSP but decided against it because it didn’t seem worth it?</w:t>
      </w:r>
      <w:r w:rsidR="009D26D2">
        <w:rPr>
          <w:i/>
          <w:sz w:val="22"/>
          <w:szCs w:val="22"/>
          <w:highlight w:val="yellow"/>
        </w:rPr>
        <w:t xml:space="preserve"> </w:t>
      </w:r>
      <w:r w:rsidR="00A655DF">
        <w:rPr>
          <w:i/>
          <w:sz w:val="22"/>
          <w:szCs w:val="22"/>
          <w:highlight w:val="yellow"/>
        </w:rPr>
        <w:t xml:space="preserve"> </w:t>
      </w:r>
      <w:r w:rsidR="009D26D2">
        <w:rPr>
          <w:i/>
          <w:sz w:val="22"/>
          <w:szCs w:val="22"/>
          <w:highlight w:val="yellow"/>
        </w:rPr>
        <w:t>Do you grow specialty crops, or high-value organic crops? If so, does CSP work for you, and how could it be improved to better address your needs?</w:t>
      </w:r>
      <w:r w:rsidR="00A70FE6" w:rsidRPr="00E52048">
        <w:rPr>
          <w:i/>
          <w:sz w:val="22"/>
          <w:szCs w:val="22"/>
          <w:highlight w:val="yellow"/>
        </w:rPr>
        <w:t>]</w:t>
      </w:r>
    </w:p>
    <w:p w14:paraId="5B45AE57" w14:textId="77777777" w:rsidR="00A70FE6" w:rsidRPr="00B16BAE" w:rsidRDefault="00A70FE6" w:rsidP="00A70FE6">
      <w:pPr>
        <w:pStyle w:val="ListParagraph"/>
        <w:ind w:left="0"/>
        <w:rPr>
          <w:i/>
          <w:sz w:val="22"/>
          <w:szCs w:val="22"/>
        </w:rPr>
      </w:pPr>
    </w:p>
    <w:p w14:paraId="1B3E394B" w14:textId="13771188" w:rsidR="00A70FE6" w:rsidRDefault="00A70FE6" w:rsidP="00445B8F">
      <w:pPr>
        <w:pStyle w:val="ListParagraph"/>
        <w:ind w:left="432" w:right="432"/>
        <w:rPr>
          <w:sz w:val="22"/>
          <w:szCs w:val="22"/>
        </w:rPr>
      </w:pPr>
      <w:r w:rsidRPr="00B16BAE">
        <w:rPr>
          <w:b/>
          <w:i/>
          <w:sz w:val="22"/>
          <w:szCs w:val="22"/>
        </w:rPr>
        <w:t xml:space="preserve">Recommendation to </w:t>
      </w:r>
      <w:r w:rsidR="00CB3E60">
        <w:rPr>
          <w:b/>
          <w:i/>
          <w:sz w:val="22"/>
          <w:szCs w:val="22"/>
        </w:rPr>
        <w:t>NRCS</w:t>
      </w:r>
      <w:r w:rsidRPr="00B16BAE">
        <w:rPr>
          <w:b/>
          <w:i/>
          <w:sz w:val="22"/>
          <w:szCs w:val="22"/>
        </w:rPr>
        <w:t xml:space="preserve">: </w:t>
      </w:r>
      <w:r w:rsidR="003D711E">
        <w:rPr>
          <w:sz w:val="22"/>
          <w:szCs w:val="22"/>
        </w:rPr>
        <w:t>NRCS</w:t>
      </w:r>
      <w:r w:rsidRPr="00B16BAE">
        <w:rPr>
          <w:sz w:val="22"/>
          <w:szCs w:val="22"/>
        </w:rPr>
        <w:t xml:space="preserve"> </w:t>
      </w:r>
      <w:r w:rsidR="008F37C4">
        <w:rPr>
          <w:sz w:val="22"/>
          <w:szCs w:val="22"/>
        </w:rPr>
        <w:t>should</w:t>
      </w:r>
      <w:r w:rsidR="008F37C4" w:rsidRPr="00B16BAE">
        <w:rPr>
          <w:sz w:val="22"/>
          <w:szCs w:val="22"/>
        </w:rPr>
        <w:t xml:space="preserve"> </w:t>
      </w:r>
      <w:r w:rsidR="003D711E">
        <w:rPr>
          <w:sz w:val="22"/>
          <w:szCs w:val="22"/>
        </w:rPr>
        <w:t xml:space="preserve">make CSP more accessible to beginning </w:t>
      </w:r>
      <w:r w:rsidR="00695F38">
        <w:rPr>
          <w:sz w:val="22"/>
          <w:szCs w:val="22"/>
        </w:rPr>
        <w:t xml:space="preserve">farmers </w:t>
      </w:r>
      <w:r w:rsidR="003D711E">
        <w:rPr>
          <w:sz w:val="22"/>
          <w:szCs w:val="22"/>
        </w:rPr>
        <w:t>and small-</w:t>
      </w:r>
      <w:r w:rsidR="00695F38">
        <w:rPr>
          <w:sz w:val="22"/>
          <w:szCs w:val="22"/>
        </w:rPr>
        <w:t xml:space="preserve">acreage </w:t>
      </w:r>
      <w:r w:rsidR="003D711E">
        <w:rPr>
          <w:sz w:val="22"/>
          <w:szCs w:val="22"/>
        </w:rPr>
        <w:t>farmers.</w:t>
      </w:r>
      <w:r w:rsidRPr="00B16BAE">
        <w:rPr>
          <w:sz w:val="22"/>
          <w:szCs w:val="22"/>
        </w:rPr>
        <w:t xml:space="preserve"> </w:t>
      </w:r>
      <w:r w:rsidR="008F37C4">
        <w:rPr>
          <w:sz w:val="22"/>
          <w:szCs w:val="22"/>
        </w:rPr>
        <w:t xml:space="preserve"> </w:t>
      </w:r>
      <w:r w:rsidRPr="00B16BAE">
        <w:rPr>
          <w:sz w:val="22"/>
          <w:szCs w:val="22"/>
        </w:rPr>
        <w:t>Specifically</w:t>
      </w:r>
      <w:r w:rsidR="008F37C4">
        <w:rPr>
          <w:sz w:val="22"/>
          <w:szCs w:val="22"/>
        </w:rPr>
        <w:t>, NRCS should:</w:t>
      </w:r>
    </w:p>
    <w:p w14:paraId="44BA4C28" w14:textId="77777777" w:rsidR="00642FDA" w:rsidRPr="00B16BAE" w:rsidRDefault="00642FDA" w:rsidP="00445B8F">
      <w:pPr>
        <w:pStyle w:val="ListParagraph"/>
        <w:ind w:left="432" w:right="432"/>
        <w:rPr>
          <w:sz w:val="22"/>
          <w:szCs w:val="22"/>
        </w:rPr>
      </w:pPr>
    </w:p>
    <w:p w14:paraId="3D28A51F" w14:textId="3C17D359" w:rsidR="00A70FE6" w:rsidRDefault="00527D4A" w:rsidP="00445B8F">
      <w:pPr>
        <w:pStyle w:val="ListParagraph"/>
        <w:numPr>
          <w:ilvl w:val="1"/>
          <w:numId w:val="2"/>
        </w:numPr>
        <w:ind w:left="864" w:right="432" w:hanging="432"/>
        <w:rPr>
          <w:sz w:val="22"/>
          <w:szCs w:val="22"/>
        </w:rPr>
      </w:pPr>
      <w:r>
        <w:rPr>
          <w:sz w:val="22"/>
          <w:szCs w:val="22"/>
        </w:rPr>
        <w:t>Set</w:t>
      </w:r>
      <w:r w:rsidR="003D711E">
        <w:rPr>
          <w:sz w:val="22"/>
          <w:szCs w:val="22"/>
        </w:rPr>
        <w:t xml:space="preserve"> a goal</w:t>
      </w:r>
      <w:r w:rsidR="00B81544">
        <w:rPr>
          <w:sz w:val="22"/>
          <w:szCs w:val="22"/>
        </w:rPr>
        <w:t xml:space="preserve"> of</w:t>
      </w:r>
      <w:r w:rsidR="003D711E">
        <w:rPr>
          <w:sz w:val="22"/>
          <w:szCs w:val="22"/>
        </w:rPr>
        <w:t xml:space="preserve"> </w:t>
      </w:r>
      <w:r w:rsidR="004A3524">
        <w:rPr>
          <w:sz w:val="22"/>
          <w:szCs w:val="22"/>
        </w:rPr>
        <w:t xml:space="preserve">at least 15 </w:t>
      </w:r>
      <w:r w:rsidR="003D711E" w:rsidRPr="00813191">
        <w:rPr>
          <w:sz w:val="22"/>
          <w:szCs w:val="22"/>
        </w:rPr>
        <w:t xml:space="preserve">percent of all CSP acres </w:t>
      </w:r>
      <w:r w:rsidR="00B81544">
        <w:rPr>
          <w:sz w:val="22"/>
          <w:szCs w:val="22"/>
        </w:rPr>
        <w:t xml:space="preserve">to </w:t>
      </w:r>
      <w:r w:rsidR="003D711E" w:rsidRPr="00813191">
        <w:rPr>
          <w:sz w:val="22"/>
          <w:szCs w:val="22"/>
        </w:rPr>
        <w:t>be enrolled by beginning farmers</w:t>
      </w:r>
      <w:r w:rsidR="00A70FE6" w:rsidRPr="00B16BAE">
        <w:rPr>
          <w:sz w:val="22"/>
          <w:szCs w:val="22"/>
        </w:rPr>
        <w:t>.</w:t>
      </w:r>
    </w:p>
    <w:p w14:paraId="3A087352" w14:textId="77777777" w:rsidR="00642FDA" w:rsidRPr="00B16BAE" w:rsidRDefault="00642FDA" w:rsidP="00445B8F">
      <w:pPr>
        <w:pStyle w:val="ListParagraph"/>
        <w:ind w:left="864" w:right="432" w:hanging="432"/>
        <w:rPr>
          <w:sz w:val="22"/>
          <w:szCs w:val="22"/>
        </w:rPr>
      </w:pPr>
    </w:p>
    <w:p w14:paraId="2CEBF101" w14:textId="09E03D70" w:rsidR="00A70FE6" w:rsidRPr="00642FDA" w:rsidRDefault="00527D4A" w:rsidP="00445B8F">
      <w:pPr>
        <w:pStyle w:val="ListParagraph"/>
        <w:numPr>
          <w:ilvl w:val="1"/>
          <w:numId w:val="2"/>
        </w:numPr>
        <w:ind w:left="864" w:right="432" w:hanging="432"/>
        <w:rPr>
          <w:sz w:val="22"/>
          <w:szCs w:val="22"/>
        </w:rPr>
      </w:pPr>
      <w:r w:rsidRPr="00642FDA">
        <w:rPr>
          <w:sz w:val="22"/>
          <w:szCs w:val="22"/>
        </w:rPr>
        <w:t>Raise</w:t>
      </w:r>
      <w:r w:rsidR="003D711E" w:rsidRPr="00642FDA">
        <w:rPr>
          <w:sz w:val="22"/>
          <w:szCs w:val="22"/>
        </w:rPr>
        <w:t xml:space="preserve"> the minimum payment </w:t>
      </w:r>
      <w:r w:rsidR="00EC75D2" w:rsidRPr="00642FDA">
        <w:rPr>
          <w:sz w:val="22"/>
          <w:szCs w:val="22"/>
        </w:rPr>
        <w:t xml:space="preserve">level </w:t>
      </w:r>
      <w:r w:rsidR="003D711E" w:rsidRPr="00642FDA">
        <w:rPr>
          <w:sz w:val="22"/>
          <w:szCs w:val="22"/>
        </w:rPr>
        <w:t xml:space="preserve">from $1,000 to $1,500 to ensure the program </w:t>
      </w:r>
      <w:r w:rsidR="008F37C4" w:rsidRPr="00642FDA">
        <w:rPr>
          <w:sz w:val="22"/>
          <w:szCs w:val="22"/>
        </w:rPr>
        <w:t>is cost-effective for</w:t>
      </w:r>
      <w:r w:rsidR="003D711E" w:rsidRPr="00642FDA">
        <w:rPr>
          <w:sz w:val="22"/>
          <w:szCs w:val="22"/>
        </w:rPr>
        <w:t xml:space="preserve"> small</w:t>
      </w:r>
      <w:r w:rsidR="008F37C4" w:rsidRPr="00642FDA">
        <w:rPr>
          <w:sz w:val="22"/>
          <w:szCs w:val="22"/>
        </w:rPr>
        <w:t>er-acreage</w:t>
      </w:r>
      <w:r w:rsidR="003D711E" w:rsidRPr="00642FDA">
        <w:rPr>
          <w:sz w:val="22"/>
          <w:szCs w:val="22"/>
        </w:rPr>
        <w:t xml:space="preserve"> farming operations</w:t>
      </w:r>
      <w:r w:rsidR="00642FDA" w:rsidRPr="00642FDA">
        <w:rPr>
          <w:sz w:val="22"/>
          <w:szCs w:val="22"/>
        </w:rPr>
        <w:t xml:space="preserve">, and </w:t>
      </w:r>
      <w:r w:rsidR="00642FDA">
        <w:rPr>
          <w:sz w:val="22"/>
          <w:szCs w:val="22"/>
        </w:rPr>
        <w:t>e</w:t>
      </w:r>
      <w:r w:rsidRPr="00642FDA">
        <w:rPr>
          <w:sz w:val="22"/>
          <w:szCs w:val="22"/>
        </w:rPr>
        <w:t>xtend</w:t>
      </w:r>
      <w:r w:rsidR="003D711E" w:rsidRPr="00642FDA">
        <w:rPr>
          <w:sz w:val="22"/>
          <w:szCs w:val="22"/>
        </w:rPr>
        <w:t xml:space="preserve"> th</w:t>
      </w:r>
      <w:r w:rsidR="00642FDA">
        <w:rPr>
          <w:sz w:val="22"/>
          <w:szCs w:val="22"/>
        </w:rPr>
        <w:t>at</w:t>
      </w:r>
      <w:r w:rsidR="003D711E" w:rsidRPr="00642FDA">
        <w:rPr>
          <w:sz w:val="22"/>
          <w:szCs w:val="22"/>
        </w:rPr>
        <w:t xml:space="preserve"> new, $1,500 minimum payment level to </w:t>
      </w:r>
      <w:r w:rsidR="003D711E" w:rsidRPr="00642FDA">
        <w:rPr>
          <w:i/>
          <w:sz w:val="22"/>
          <w:szCs w:val="22"/>
          <w:u w:val="single"/>
        </w:rPr>
        <w:t>all</w:t>
      </w:r>
      <w:r w:rsidR="003D711E" w:rsidRPr="00642FDA">
        <w:rPr>
          <w:sz w:val="22"/>
          <w:szCs w:val="22"/>
        </w:rPr>
        <w:t xml:space="preserve"> </w:t>
      </w:r>
      <w:r w:rsidR="00BC3B01" w:rsidRPr="00642FDA">
        <w:rPr>
          <w:sz w:val="22"/>
          <w:szCs w:val="22"/>
        </w:rPr>
        <w:t xml:space="preserve">successful applicants </w:t>
      </w:r>
      <w:r w:rsidR="003D711E" w:rsidRPr="00642FDA">
        <w:rPr>
          <w:sz w:val="22"/>
          <w:szCs w:val="22"/>
        </w:rPr>
        <w:t xml:space="preserve">to ensure that all </w:t>
      </w:r>
      <w:r w:rsidR="00EC75D2" w:rsidRPr="00642FDA">
        <w:rPr>
          <w:sz w:val="22"/>
          <w:szCs w:val="22"/>
        </w:rPr>
        <w:t>farmers can benefit from the program</w:t>
      </w:r>
      <w:r w:rsidR="00A70FE6" w:rsidRPr="00642FDA">
        <w:rPr>
          <w:sz w:val="22"/>
          <w:szCs w:val="22"/>
        </w:rPr>
        <w:t>.</w:t>
      </w:r>
    </w:p>
    <w:p w14:paraId="72897E97" w14:textId="77777777" w:rsidR="00A70FE6" w:rsidRPr="00DD6421" w:rsidRDefault="00A70FE6" w:rsidP="00A70FE6">
      <w:pPr>
        <w:pStyle w:val="ListParagraph"/>
        <w:ind w:left="0"/>
      </w:pPr>
    </w:p>
    <w:p w14:paraId="7ED2CC9E" w14:textId="676FBD33" w:rsidR="00E141AA" w:rsidRPr="0021153B" w:rsidRDefault="00642FDA" w:rsidP="00F617A6">
      <w:pPr>
        <w:pStyle w:val="ListParagraph"/>
        <w:numPr>
          <w:ilvl w:val="0"/>
          <w:numId w:val="2"/>
        </w:numPr>
        <w:rPr>
          <w:b/>
          <w:i/>
          <w:sz w:val="22"/>
          <w:szCs w:val="22"/>
        </w:rPr>
      </w:pPr>
      <w:r>
        <w:rPr>
          <w:b/>
          <w:i/>
          <w:sz w:val="28"/>
          <w:szCs w:val="28"/>
        </w:rPr>
        <w:t xml:space="preserve">Ensure </w:t>
      </w:r>
      <w:r w:rsidR="00E141AA">
        <w:rPr>
          <w:b/>
          <w:i/>
          <w:sz w:val="28"/>
          <w:szCs w:val="28"/>
        </w:rPr>
        <w:t>f</w:t>
      </w:r>
      <w:r w:rsidR="00EC75D2">
        <w:rPr>
          <w:b/>
          <w:i/>
          <w:sz w:val="28"/>
          <w:szCs w:val="28"/>
        </w:rPr>
        <w:t xml:space="preserve">iscal </w:t>
      </w:r>
      <w:r w:rsidR="00E141AA">
        <w:rPr>
          <w:b/>
          <w:i/>
          <w:sz w:val="28"/>
          <w:szCs w:val="28"/>
        </w:rPr>
        <w:t>r</w:t>
      </w:r>
      <w:r w:rsidR="00EC75D2">
        <w:rPr>
          <w:b/>
          <w:i/>
          <w:sz w:val="28"/>
          <w:szCs w:val="28"/>
        </w:rPr>
        <w:t xml:space="preserve">esponsibility </w:t>
      </w:r>
    </w:p>
    <w:p w14:paraId="05537C6C" w14:textId="77777777" w:rsidR="004A3524" w:rsidRDefault="004A3524" w:rsidP="0021153B">
      <w:pPr>
        <w:pStyle w:val="ListParagraph"/>
        <w:ind w:left="360"/>
        <w:rPr>
          <w:sz w:val="22"/>
          <w:szCs w:val="22"/>
        </w:rPr>
      </w:pPr>
    </w:p>
    <w:p w14:paraId="462A9776" w14:textId="1FADEE58" w:rsidR="00F617A6" w:rsidRPr="00F617A6" w:rsidRDefault="00917372" w:rsidP="0021153B">
      <w:pPr>
        <w:pStyle w:val="ListParagraph"/>
        <w:ind w:left="360"/>
        <w:rPr>
          <w:b/>
          <w:i/>
          <w:sz w:val="22"/>
          <w:szCs w:val="22"/>
        </w:rPr>
      </w:pPr>
      <w:r>
        <w:rPr>
          <w:sz w:val="22"/>
          <w:szCs w:val="22"/>
        </w:rPr>
        <w:t>Farmers</w:t>
      </w:r>
      <w:r w:rsidR="00813191">
        <w:rPr>
          <w:sz w:val="22"/>
          <w:szCs w:val="22"/>
        </w:rPr>
        <w:t xml:space="preserve"> routinely</w:t>
      </w:r>
      <w:r w:rsidR="00B96FE3">
        <w:rPr>
          <w:sz w:val="22"/>
          <w:szCs w:val="22"/>
        </w:rPr>
        <w:t xml:space="preserve"> have to find the best </w:t>
      </w:r>
      <w:r w:rsidR="000245A9">
        <w:rPr>
          <w:sz w:val="22"/>
          <w:szCs w:val="22"/>
        </w:rPr>
        <w:t xml:space="preserve">ways </w:t>
      </w:r>
      <w:r w:rsidR="00B96FE3">
        <w:rPr>
          <w:sz w:val="22"/>
          <w:szCs w:val="22"/>
        </w:rPr>
        <w:t xml:space="preserve">to work efficiently and get the most </w:t>
      </w:r>
      <w:proofErr w:type="gramStart"/>
      <w:r w:rsidR="00B96FE3">
        <w:rPr>
          <w:sz w:val="22"/>
          <w:szCs w:val="22"/>
        </w:rPr>
        <w:t>bang</w:t>
      </w:r>
      <w:proofErr w:type="gramEnd"/>
      <w:r w:rsidR="00B96FE3">
        <w:rPr>
          <w:sz w:val="22"/>
          <w:szCs w:val="22"/>
        </w:rPr>
        <w:t xml:space="preserve"> for </w:t>
      </w:r>
      <w:r w:rsidR="004A3524">
        <w:rPr>
          <w:sz w:val="22"/>
          <w:szCs w:val="22"/>
        </w:rPr>
        <w:t xml:space="preserve">the </w:t>
      </w:r>
      <w:r w:rsidR="00B96FE3">
        <w:rPr>
          <w:sz w:val="22"/>
          <w:szCs w:val="22"/>
        </w:rPr>
        <w:t>buck</w:t>
      </w:r>
      <w:r w:rsidR="00E00C6E">
        <w:rPr>
          <w:sz w:val="22"/>
          <w:szCs w:val="22"/>
        </w:rPr>
        <w:t xml:space="preserve"> </w:t>
      </w:r>
      <w:r w:rsidR="00B96FE3">
        <w:rPr>
          <w:sz w:val="22"/>
          <w:szCs w:val="22"/>
        </w:rPr>
        <w:t>—</w:t>
      </w:r>
      <w:r w:rsidR="00E00C6E">
        <w:rPr>
          <w:sz w:val="22"/>
          <w:szCs w:val="22"/>
        </w:rPr>
        <w:t xml:space="preserve"> </w:t>
      </w:r>
      <w:r w:rsidR="00B96FE3">
        <w:rPr>
          <w:sz w:val="22"/>
          <w:szCs w:val="22"/>
        </w:rPr>
        <w:t xml:space="preserve">and we expect NRCS to do the same when it comes to conservation. </w:t>
      </w:r>
      <w:r>
        <w:rPr>
          <w:sz w:val="22"/>
          <w:szCs w:val="22"/>
        </w:rPr>
        <w:t xml:space="preserve"> </w:t>
      </w:r>
      <w:r w:rsidR="00527D4A">
        <w:rPr>
          <w:sz w:val="22"/>
          <w:szCs w:val="22"/>
        </w:rPr>
        <w:t>Financial resources must be</w:t>
      </w:r>
      <w:r>
        <w:rPr>
          <w:sz w:val="22"/>
          <w:szCs w:val="22"/>
        </w:rPr>
        <w:t xml:space="preserve"> used wisely so as many farmers who are interested in CSP as possible have an opportunity to participate</w:t>
      </w:r>
      <w:r w:rsidR="000227C9">
        <w:rPr>
          <w:sz w:val="22"/>
          <w:szCs w:val="22"/>
        </w:rPr>
        <w:t xml:space="preserve"> in the program</w:t>
      </w:r>
      <w:r>
        <w:rPr>
          <w:sz w:val="22"/>
          <w:szCs w:val="22"/>
        </w:rPr>
        <w:t xml:space="preserve">.  Allowing some farmers to accumulate excessively large payments through CSP </w:t>
      </w:r>
      <w:r w:rsidR="00F617A6">
        <w:rPr>
          <w:sz w:val="22"/>
          <w:szCs w:val="22"/>
        </w:rPr>
        <w:t xml:space="preserve">drains the program’s resources and ultimately limits participation for other good stewards of the land. </w:t>
      </w:r>
    </w:p>
    <w:p w14:paraId="16C10E2E" w14:textId="77777777" w:rsidR="00F617A6" w:rsidRDefault="00F617A6" w:rsidP="00F617A6">
      <w:pPr>
        <w:rPr>
          <w:sz w:val="22"/>
          <w:szCs w:val="22"/>
        </w:rPr>
      </w:pPr>
    </w:p>
    <w:p w14:paraId="2F3D2619" w14:textId="55C55554" w:rsidR="00A70FE6" w:rsidRPr="00223674" w:rsidRDefault="004A3524" w:rsidP="00540E3C">
      <w:pPr>
        <w:ind w:left="360"/>
      </w:pPr>
      <w:r>
        <w:rPr>
          <w:sz w:val="22"/>
          <w:szCs w:val="22"/>
        </w:rPr>
        <w:t>By statute</w:t>
      </w:r>
      <w:r w:rsidR="006969EE">
        <w:rPr>
          <w:sz w:val="22"/>
          <w:szCs w:val="22"/>
        </w:rPr>
        <w:t xml:space="preserve">, </w:t>
      </w:r>
      <w:r w:rsidR="00F617A6">
        <w:rPr>
          <w:sz w:val="22"/>
          <w:szCs w:val="22"/>
        </w:rPr>
        <w:t xml:space="preserve">CSP contracts </w:t>
      </w:r>
      <w:r w:rsidR="006969EE">
        <w:rPr>
          <w:sz w:val="22"/>
          <w:szCs w:val="22"/>
        </w:rPr>
        <w:t xml:space="preserve">are limited to $40,000 per fiscal year and $200,000 from fiscal year 2014 through 2018.  But </w:t>
      </w:r>
      <w:r>
        <w:rPr>
          <w:sz w:val="22"/>
          <w:szCs w:val="22"/>
        </w:rPr>
        <w:t>the rule</w:t>
      </w:r>
      <w:r w:rsidR="00602086">
        <w:rPr>
          <w:sz w:val="22"/>
          <w:szCs w:val="22"/>
        </w:rPr>
        <w:t xml:space="preserve"> continues to allow for the</w:t>
      </w:r>
      <w:r>
        <w:rPr>
          <w:sz w:val="22"/>
          <w:szCs w:val="22"/>
        </w:rPr>
        <w:t xml:space="preserve"> </w:t>
      </w:r>
      <w:r w:rsidR="006969EE">
        <w:rPr>
          <w:sz w:val="22"/>
          <w:szCs w:val="22"/>
        </w:rPr>
        <w:t>doubl</w:t>
      </w:r>
      <w:r w:rsidR="00602086">
        <w:rPr>
          <w:sz w:val="22"/>
          <w:szCs w:val="22"/>
        </w:rPr>
        <w:t>ing of</w:t>
      </w:r>
      <w:r w:rsidR="006969EE">
        <w:rPr>
          <w:sz w:val="22"/>
          <w:szCs w:val="22"/>
        </w:rPr>
        <w:t xml:space="preserve"> </w:t>
      </w:r>
      <w:r>
        <w:rPr>
          <w:sz w:val="22"/>
          <w:szCs w:val="22"/>
        </w:rPr>
        <w:t xml:space="preserve">the statutory limit </w:t>
      </w:r>
      <w:r w:rsidR="006969EE">
        <w:rPr>
          <w:sz w:val="22"/>
          <w:szCs w:val="22"/>
        </w:rPr>
        <w:t>for joint op</w:t>
      </w:r>
      <w:r w:rsidR="008B11F5">
        <w:rPr>
          <w:sz w:val="22"/>
          <w:szCs w:val="22"/>
        </w:rPr>
        <w:t>erations</w:t>
      </w:r>
      <w:r w:rsidR="00A6633F">
        <w:rPr>
          <w:sz w:val="22"/>
          <w:szCs w:val="22"/>
        </w:rPr>
        <w:t xml:space="preserve">.  Worse, the rule </w:t>
      </w:r>
      <w:r w:rsidR="00695F38">
        <w:rPr>
          <w:sz w:val="22"/>
          <w:szCs w:val="22"/>
        </w:rPr>
        <w:t xml:space="preserve">fails </w:t>
      </w:r>
      <w:r w:rsidR="00A6633F">
        <w:rPr>
          <w:sz w:val="22"/>
          <w:szCs w:val="22"/>
        </w:rPr>
        <w:t>to require that beneficiaries be active farmers, and</w:t>
      </w:r>
      <w:r w:rsidR="00674597">
        <w:rPr>
          <w:sz w:val="22"/>
          <w:szCs w:val="22"/>
        </w:rPr>
        <w:t xml:space="preserve"> allows farms to have multiple contracts despite the statutory stipulation that the entire farm must be enrolled in the CSP contract.  Combined, these loopholes allow some farms to </w:t>
      </w:r>
      <w:r w:rsidR="008B11F5">
        <w:rPr>
          <w:sz w:val="22"/>
          <w:szCs w:val="22"/>
        </w:rPr>
        <w:t xml:space="preserve">rack up </w:t>
      </w:r>
      <w:r w:rsidR="00674597">
        <w:rPr>
          <w:sz w:val="22"/>
          <w:szCs w:val="22"/>
        </w:rPr>
        <w:t xml:space="preserve">very </w:t>
      </w:r>
      <w:r w:rsidR="008B11F5">
        <w:rPr>
          <w:sz w:val="22"/>
          <w:szCs w:val="22"/>
        </w:rPr>
        <w:t>large contracts</w:t>
      </w:r>
      <w:r w:rsidR="00674597">
        <w:rPr>
          <w:sz w:val="22"/>
          <w:szCs w:val="22"/>
        </w:rPr>
        <w:t>, far in excess of the statutory limit</w:t>
      </w:r>
      <w:r w:rsidR="008B11F5">
        <w:rPr>
          <w:sz w:val="22"/>
          <w:szCs w:val="22"/>
        </w:rPr>
        <w:t xml:space="preserve">. </w:t>
      </w:r>
      <w:r w:rsidR="006969EE">
        <w:rPr>
          <w:sz w:val="22"/>
          <w:szCs w:val="22"/>
        </w:rPr>
        <w:t xml:space="preserve"> </w:t>
      </w:r>
      <w:r w:rsidR="000E3562">
        <w:rPr>
          <w:sz w:val="22"/>
          <w:szCs w:val="22"/>
        </w:rPr>
        <w:t xml:space="preserve">In order to ensure that CSP has sufficient funding to support </w:t>
      </w:r>
      <w:r w:rsidR="00695F38">
        <w:rPr>
          <w:sz w:val="22"/>
          <w:szCs w:val="22"/>
        </w:rPr>
        <w:t xml:space="preserve">as </w:t>
      </w:r>
      <w:r w:rsidR="000E3562">
        <w:rPr>
          <w:sz w:val="22"/>
          <w:szCs w:val="22"/>
        </w:rPr>
        <w:t xml:space="preserve">many </w:t>
      </w:r>
      <w:r w:rsidR="00695F38">
        <w:rPr>
          <w:sz w:val="22"/>
          <w:szCs w:val="22"/>
        </w:rPr>
        <w:t xml:space="preserve">qualified </w:t>
      </w:r>
      <w:r w:rsidR="000E3562">
        <w:rPr>
          <w:sz w:val="22"/>
          <w:szCs w:val="22"/>
        </w:rPr>
        <w:t>prospective conservationists</w:t>
      </w:r>
      <w:r w:rsidR="00695F38">
        <w:rPr>
          <w:sz w:val="22"/>
          <w:szCs w:val="22"/>
        </w:rPr>
        <w:t xml:space="preserve"> as possible</w:t>
      </w:r>
      <w:r w:rsidR="000E3562">
        <w:rPr>
          <w:sz w:val="22"/>
          <w:szCs w:val="22"/>
        </w:rPr>
        <w:t>, th</w:t>
      </w:r>
      <w:r w:rsidR="00674597">
        <w:rPr>
          <w:sz w:val="22"/>
          <w:szCs w:val="22"/>
        </w:rPr>
        <w:t>ese</w:t>
      </w:r>
      <w:r w:rsidR="000E3562">
        <w:rPr>
          <w:sz w:val="22"/>
          <w:szCs w:val="22"/>
        </w:rPr>
        <w:t xml:space="preserve"> payment limit loophole</w:t>
      </w:r>
      <w:r w:rsidR="00674597">
        <w:rPr>
          <w:sz w:val="22"/>
          <w:szCs w:val="22"/>
        </w:rPr>
        <w:t>s</w:t>
      </w:r>
      <w:r w:rsidR="000E3562">
        <w:rPr>
          <w:sz w:val="22"/>
          <w:szCs w:val="22"/>
        </w:rPr>
        <w:t xml:space="preserve"> must be closed.  </w:t>
      </w:r>
    </w:p>
    <w:p w14:paraId="7F2F8B39" w14:textId="77777777" w:rsidR="002C3287" w:rsidRPr="00540E3C" w:rsidRDefault="002C3287" w:rsidP="00540E3C">
      <w:pPr>
        <w:rPr>
          <w:i/>
          <w:sz w:val="22"/>
          <w:szCs w:val="22"/>
        </w:rPr>
      </w:pPr>
    </w:p>
    <w:p w14:paraId="5DFD0DA7" w14:textId="2FE47A95" w:rsidR="002C3287" w:rsidRDefault="002C3287" w:rsidP="00C54FFB">
      <w:pPr>
        <w:ind w:left="360"/>
        <w:rPr>
          <w:sz w:val="22"/>
          <w:szCs w:val="22"/>
        </w:rPr>
      </w:pPr>
      <w:r>
        <w:rPr>
          <w:sz w:val="22"/>
          <w:szCs w:val="22"/>
        </w:rPr>
        <w:t xml:space="preserve">Closing the payment limit loophole is one way to improve the </w:t>
      </w:r>
      <w:r w:rsidR="00695F38">
        <w:rPr>
          <w:sz w:val="22"/>
          <w:szCs w:val="22"/>
        </w:rPr>
        <w:t xml:space="preserve">fiscal soundness </w:t>
      </w:r>
      <w:r w:rsidR="00C54FFB">
        <w:rPr>
          <w:sz w:val="22"/>
          <w:szCs w:val="22"/>
        </w:rPr>
        <w:t>of CSP</w:t>
      </w:r>
      <w:r w:rsidR="00642FDA">
        <w:rPr>
          <w:sz w:val="22"/>
          <w:szCs w:val="22"/>
        </w:rPr>
        <w:t>; another</w:t>
      </w:r>
      <w:r>
        <w:rPr>
          <w:sz w:val="22"/>
          <w:szCs w:val="22"/>
        </w:rPr>
        <w:t xml:space="preserve"> is to rais</w:t>
      </w:r>
      <w:r w:rsidR="00527D4A">
        <w:rPr>
          <w:sz w:val="22"/>
          <w:szCs w:val="22"/>
        </w:rPr>
        <w:t xml:space="preserve">e the standard of stewardship.  In order to be eligible for a CSP contract, applicants must meet or exceed a </w:t>
      </w:r>
      <w:r w:rsidR="00527D4A">
        <w:rPr>
          <w:i/>
          <w:sz w:val="22"/>
          <w:szCs w:val="22"/>
        </w:rPr>
        <w:t xml:space="preserve">stewardship </w:t>
      </w:r>
      <w:r w:rsidR="00527D4A" w:rsidRPr="00813191">
        <w:rPr>
          <w:i/>
          <w:sz w:val="22"/>
          <w:szCs w:val="22"/>
        </w:rPr>
        <w:t>threshold</w:t>
      </w:r>
      <w:r w:rsidR="00527D4A">
        <w:rPr>
          <w:sz w:val="22"/>
          <w:szCs w:val="22"/>
        </w:rPr>
        <w:t xml:space="preserve"> for at least two priority resource concerns. </w:t>
      </w:r>
      <w:r w:rsidR="00674597">
        <w:rPr>
          <w:sz w:val="22"/>
          <w:szCs w:val="22"/>
        </w:rPr>
        <w:t xml:space="preserve"> H</w:t>
      </w:r>
      <w:r w:rsidR="00527D4A">
        <w:rPr>
          <w:sz w:val="22"/>
          <w:szCs w:val="22"/>
        </w:rPr>
        <w:t>aving such a standard in place</w:t>
      </w:r>
      <w:r w:rsidR="00813191">
        <w:rPr>
          <w:sz w:val="22"/>
          <w:szCs w:val="22"/>
        </w:rPr>
        <w:t xml:space="preserve"> is </w:t>
      </w:r>
      <w:r w:rsidR="00674597">
        <w:rPr>
          <w:sz w:val="22"/>
          <w:szCs w:val="22"/>
        </w:rPr>
        <w:t xml:space="preserve">incredibly </w:t>
      </w:r>
      <w:r w:rsidR="00813191">
        <w:rPr>
          <w:sz w:val="22"/>
          <w:szCs w:val="22"/>
        </w:rPr>
        <w:t>valuable</w:t>
      </w:r>
      <w:r w:rsidR="00527D4A">
        <w:rPr>
          <w:sz w:val="22"/>
          <w:szCs w:val="22"/>
        </w:rPr>
        <w:t xml:space="preserve">, </w:t>
      </w:r>
      <w:r w:rsidR="00674597">
        <w:rPr>
          <w:sz w:val="22"/>
          <w:szCs w:val="22"/>
        </w:rPr>
        <w:t xml:space="preserve">but </w:t>
      </w:r>
      <w:r w:rsidR="00527D4A">
        <w:rPr>
          <w:sz w:val="22"/>
          <w:szCs w:val="22"/>
        </w:rPr>
        <w:t>t</w:t>
      </w:r>
      <w:r w:rsidRPr="00527D4A">
        <w:rPr>
          <w:sz w:val="22"/>
          <w:szCs w:val="22"/>
        </w:rPr>
        <w:t>he</w:t>
      </w:r>
      <w:r>
        <w:rPr>
          <w:sz w:val="22"/>
          <w:szCs w:val="22"/>
        </w:rPr>
        <w:t xml:space="preserve"> current definition of </w:t>
      </w:r>
      <w:r>
        <w:rPr>
          <w:i/>
          <w:sz w:val="22"/>
          <w:szCs w:val="22"/>
        </w:rPr>
        <w:t>stewardship threshold</w:t>
      </w:r>
      <w:r>
        <w:rPr>
          <w:sz w:val="22"/>
          <w:szCs w:val="22"/>
        </w:rPr>
        <w:t xml:space="preserve"> is vague</w:t>
      </w:r>
      <w:r w:rsidR="00C54FFB">
        <w:rPr>
          <w:sz w:val="22"/>
          <w:szCs w:val="22"/>
        </w:rPr>
        <w:t xml:space="preserve">.  The preamble to the rule outlines more specific language, stating that “NRCS guides its efforts to set stewardship thresholds at sustainable levels for natural resource treatment,” but such language is </w:t>
      </w:r>
      <w:r w:rsidR="00FA6E04">
        <w:rPr>
          <w:sz w:val="22"/>
          <w:szCs w:val="22"/>
        </w:rPr>
        <w:t xml:space="preserve">not found </w:t>
      </w:r>
      <w:r w:rsidR="00C54FFB">
        <w:rPr>
          <w:sz w:val="22"/>
          <w:szCs w:val="22"/>
        </w:rPr>
        <w:t xml:space="preserve">in the rule itself.  By using this </w:t>
      </w:r>
      <w:r w:rsidR="00674597">
        <w:rPr>
          <w:sz w:val="22"/>
          <w:szCs w:val="22"/>
        </w:rPr>
        <w:t xml:space="preserve">preamble </w:t>
      </w:r>
      <w:r w:rsidR="00C54FFB">
        <w:rPr>
          <w:sz w:val="22"/>
          <w:szCs w:val="22"/>
        </w:rPr>
        <w:t xml:space="preserve">language to clarify the </w:t>
      </w:r>
      <w:r w:rsidR="00C54FFB">
        <w:rPr>
          <w:i/>
          <w:sz w:val="22"/>
          <w:szCs w:val="22"/>
        </w:rPr>
        <w:t>stewardship threshold</w:t>
      </w:r>
      <w:r w:rsidR="00C54FFB">
        <w:rPr>
          <w:sz w:val="22"/>
          <w:szCs w:val="22"/>
        </w:rPr>
        <w:t xml:space="preserve"> definition, NRCS will be taking a step to ensure that CSP </w:t>
      </w:r>
      <w:r w:rsidR="00FA6E04">
        <w:rPr>
          <w:sz w:val="22"/>
          <w:szCs w:val="22"/>
        </w:rPr>
        <w:t>has high standards</w:t>
      </w:r>
      <w:r w:rsidR="00540E3C">
        <w:rPr>
          <w:sz w:val="22"/>
          <w:szCs w:val="22"/>
        </w:rPr>
        <w:t xml:space="preserve"> to encourage more conservation</w:t>
      </w:r>
      <w:r w:rsidR="00FA6E04">
        <w:rPr>
          <w:sz w:val="22"/>
          <w:szCs w:val="22"/>
        </w:rPr>
        <w:t xml:space="preserve"> and </w:t>
      </w:r>
      <w:r w:rsidR="00C54FFB">
        <w:rPr>
          <w:sz w:val="22"/>
          <w:szCs w:val="22"/>
        </w:rPr>
        <w:t xml:space="preserve">recognize the </w:t>
      </w:r>
      <w:r w:rsidR="00C54FFB">
        <w:rPr>
          <w:i/>
          <w:sz w:val="22"/>
          <w:szCs w:val="22"/>
        </w:rPr>
        <w:t>best</w:t>
      </w:r>
      <w:r w:rsidR="00C54FFB">
        <w:rPr>
          <w:sz w:val="22"/>
          <w:szCs w:val="22"/>
        </w:rPr>
        <w:t xml:space="preserve"> stewards of the land.  </w:t>
      </w:r>
    </w:p>
    <w:p w14:paraId="7D75A949" w14:textId="77777777" w:rsidR="002A7088" w:rsidRDefault="002A7088" w:rsidP="00C54FFB">
      <w:pPr>
        <w:ind w:left="360"/>
        <w:rPr>
          <w:sz w:val="22"/>
          <w:szCs w:val="22"/>
        </w:rPr>
      </w:pPr>
    </w:p>
    <w:p w14:paraId="183ED3FA" w14:textId="77777777" w:rsidR="002A7088" w:rsidRDefault="002A7088" w:rsidP="002A7088">
      <w:pPr>
        <w:pStyle w:val="ListParagraph"/>
        <w:ind w:left="360"/>
        <w:rPr>
          <w:i/>
          <w:sz w:val="22"/>
          <w:szCs w:val="22"/>
        </w:rPr>
      </w:pPr>
      <w:r w:rsidRPr="00223674">
        <w:rPr>
          <w:b/>
          <w:i/>
          <w:sz w:val="22"/>
          <w:szCs w:val="22"/>
          <w:highlight w:val="yellow"/>
        </w:rPr>
        <w:t xml:space="preserve">[Help </w:t>
      </w:r>
      <w:r>
        <w:rPr>
          <w:b/>
          <w:i/>
          <w:sz w:val="22"/>
          <w:szCs w:val="22"/>
          <w:highlight w:val="yellow"/>
        </w:rPr>
        <w:t>NRCS</w:t>
      </w:r>
      <w:r w:rsidRPr="00223674">
        <w:rPr>
          <w:b/>
          <w:i/>
          <w:sz w:val="22"/>
          <w:szCs w:val="22"/>
          <w:highlight w:val="yellow"/>
        </w:rPr>
        <w:t xml:space="preserve"> understand why this matters</w:t>
      </w:r>
      <w:r w:rsidRPr="00B81544">
        <w:rPr>
          <w:b/>
          <w:i/>
          <w:sz w:val="22"/>
          <w:szCs w:val="22"/>
          <w:highlight w:val="yellow"/>
        </w:rPr>
        <w:t>:</w:t>
      </w:r>
      <w:r>
        <w:rPr>
          <w:i/>
          <w:sz w:val="22"/>
          <w:szCs w:val="22"/>
        </w:rPr>
        <w:t xml:space="preserve"> </w:t>
      </w:r>
    </w:p>
    <w:p w14:paraId="47F59347" w14:textId="77777777" w:rsidR="002A7088" w:rsidRDefault="002A7088" w:rsidP="002A7088">
      <w:pPr>
        <w:pStyle w:val="ListParagraph"/>
        <w:ind w:left="360"/>
        <w:rPr>
          <w:i/>
          <w:sz w:val="22"/>
          <w:szCs w:val="22"/>
        </w:rPr>
      </w:pPr>
    </w:p>
    <w:p w14:paraId="752E9CB5" w14:textId="2628B6B9" w:rsidR="002A7088" w:rsidRPr="00E52048" w:rsidRDefault="002A7088" w:rsidP="002A7088">
      <w:pPr>
        <w:pStyle w:val="ListParagraph"/>
        <w:ind w:left="360"/>
        <w:rPr>
          <w:i/>
          <w:sz w:val="22"/>
          <w:szCs w:val="22"/>
          <w:highlight w:val="yellow"/>
        </w:rPr>
      </w:pPr>
      <w:r w:rsidRPr="00E52048">
        <w:rPr>
          <w:i/>
          <w:sz w:val="22"/>
          <w:szCs w:val="22"/>
          <w:highlight w:val="yellow"/>
        </w:rPr>
        <w:t xml:space="preserve">Do you have a CSP contract?  Will holding all CSP farms to the $200,000 payment limit affect you?  Are you concerned that the reduction in available acres from 12.8 to 10 million nationally means it will be harder to get a contract?  Does you think the reduction in acreage makes it even more important to ensure that conservation dollars go to </w:t>
      </w:r>
      <w:r w:rsidR="00540E3C" w:rsidRPr="00E52048">
        <w:rPr>
          <w:i/>
          <w:sz w:val="22"/>
          <w:szCs w:val="22"/>
          <w:highlight w:val="yellow"/>
        </w:rPr>
        <w:t>family farmers</w:t>
      </w:r>
      <w:r w:rsidRPr="00E52048">
        <w:rPr>
          <w:i/>
          <w:sz w:val="22"/>
          <w:szCs w:val="22"/>
          <w:highlight w:val="yellow"/>
        </w:rPr>
        <w:t>, not passive investors or absentee general partners?  Does USDA’s general practice of creating loopholes to get around the intent of Congress in establishing payment limits offend your sense of fairness and fiscal responsibility?</w:t>
      </w:r>
    </w:p>
    <w:p w14:paraId="73C3477A" w14:textId="77777777" w:rsidR="00C54FFB" w:rsidRPr="00E52048" w:rsidRDefault="00C54FFB" w:rsidP="00540E3C">
      <w:pPr>
        <w:rPr>
          <w:sz w:val="22"/>
          <w:szCs w:val="22"/>
          <w:highlight w:val="yellow"/>
        </w:rPr>
      </w:pPr>
    </w:p>
    <w:p w14:paraId="62A5D120" w14:textId="1899DC37" w:rsidR="00C54FFB" w:rsidRDefault="00C54FFB" w:rsidP="00505CF8">
      <w:pPr>
        <w:pStyle w:val="ListParagraph"/>
        <w:ind w:left="360"/>
        <w:rPr>
          <w:i/>
          <w:sz w:val="22"/>
          <w:szCs w:val="22"/>
        </w:rPr>
      </w:pPr>
      <w:r w:rsidRPr="00E52048">
        <w:rPr>
          <w:i/>
          <w:sz w:val="22"/>
          <w:szCs w:val="22"/>
          <w:highlight w:val="yellow"/>
        </w:rPr>
        <w:t>Why is it important</w:t>
      </w:r>
      <w:r w:rsidR="00B81544" w:rsidRPr="00E52048">
        <w:rPr>
          <w:i/>
          <w:sz w:val="22"/>
          <w:szCs w:val="22"/>
          <w:highlight w:val="yellow"/>
        </w:rPr>
        <w:t xml:space="preserve"> to you</w:t>
      </w:r>
      <w:r w:rsidRPr="00E52048">
        <w:rPr>
          <w:i/>
          <w:sz w:val="22"/>
          <w:szCs w:val="22"/>
          <w:highlight w:val="yellow"/>
        </w:rPr>
        <w:t xml:space="preserve"> that CSP have high standards </w:t>
      </w:r>
      <w:r w:rsidR="00505CF8" w:rsidRPr="00E52048">
        <w:rPr>
          <w:i/>
          <w:sz w:val="22"/>
          <w:szCs w:val="22"/>
          <w:highlight w:val="yellow"/>
        </w:rPr>
        <w:t>for stewardship?]</w:t>
      </w:r>
      <w:r w:rsidR="00505CF8">
        <w:rPr>
          <w:i/>
          <w:sz w:val="22"/>
          <w:szCs w:val="22"/>
        </w:rPr>
        <w:t xml:space="preserve"> </w:t>
      </w:r>
    </w:p>
    <w:p w14:paraId="7CB2DF16" w14:textId="77777777" w:rsidR="00A70FE6" w:rsidRPr="00223674" w:rsidRDefault="00A70FE6" w:rsidP="00A70FE6">
      <w:pPr>
        <w:pStyle w:val="ListParagraph"/>
        <w:ind w:left="0"/>
        <w:rPr>
          <w:i/>
          <w:sz w:val="22"/>
          <w:szCs w:val="22"/>
        </w:rPr>
      </w:pPr>
    </w:p>
    <w:p w14:paraId="75253797" w14:textId="611B9922" w:rsidR="00A70FE6" w:rsidRDefault="00505CF8" w:rsidP="00445B8F">
      <w:pPr>
        <w:pStyle w:val="ListParagraph"/>
        <w:ind w:left="432" w:right="432"/>
        <w:rPr>
          <w:sz w:val="22"/>
          <w:szCs w:val="22"/>
        </w:rPr>
      </w:pPr>
      <w:r>
        <w:rPr>
          <w:b/>
          <w:i/>
          <w:sz w:val="22"/>
          <w:szCs w:val="22"/>
        </w:rPr>
        <w:t>Recommendation to NRCS</w:t>
      </w:r>
      <w:r w:rsidR="00A70FE6" w:rsidRPr="00223674">
        <w:rPr>
          <w:b/>
          <w:i/>
          <w:sz w:val="22"/>
          <w:szCs w:val="22"/>
        </w:rPr>
        <w:t>:</w:t>
      </w:r>
      <w:r w:rsidR="00A70FE6" w:rsidRPr="00223674">
        <w:rPr>
          <w:i/>
          <w:sz w:val="22"/>
          <w:szCs w:val="22"/>
        </w:rPr>
        <w:t xml:space="preserve"> </w:t>
      </w:r>
      <w:r>
        <w:rPr>
          <w:sz w:val="22"/>
          <w:szCs w:val="22"/>
        </w:rPr>
        <w:t xml:space="preserve">NRCS needs to run CSP in an efficient and fiscally responsible manner. </w:t>
      </w:r>
      <w:r w:rsidR="005C7C9A">
        <w:rPr>
          <w:sz w:val="22"/>
          <w:szCs w:val="22"/>
        </w:rPr>
        <w:t xml:space="preserve"> </w:t>
      </w:r>
      <w:r>
        <w:rPr>
          <w:sz w:val="22"/>
          <w:szCs w:val="22"/>
        </w:rPr>
        <w:t>Specifically</w:t>
      </w:r>
      <w:r w:rsidR="00CA4D83">
        <w:rPr>
          <w:sz w:val="22"/>
          <w:szCs w:val="22"/>
        </w:rPr>
        <w:t xml:space="preserve"> NRCS should</w:t>
      </w:r>
      <w:r w:rsidR="00A70FE6" w:rsidRPr="00223674">
        <w:rPr>
          <w:sz w:val="22"/>
          <w:szCs w:val="22"/>
        </w:rPr>
        <w:t>:</w:t>
      </w:r>
    </w:p>
    <w:p w14:paraId="7AA1B498" w14:textId="77777777" w:rsidR="00642FDA" w:rsidRPr="00223674" w:rsidRDefault="00642FDA" w:rsidP="00445B8F">
      <w:pPr>
        <w:pStyle w:val="ListParagraph"/>
        <w:ind w:left="432" w:right="432"/>
        <w:rPr>
          <w:i/>
          <w:sz w:val="22"/>
          <w:szCs w:val="22"/>
        </w:rPr>
      </w:pPr>
    </w:p>
    <w:p w14:paraId="55190793" w14:textId="59CEF9EB" w:rsidR="008C5FC1" w:rsidRDefault="00505CF8" w:rsidP="00445B8F">
      <w:pPr>
        <w:pStyle w:val="ListParagraph"/>
        <w:numPr>
          <w:ilvl w:val="0"/>
          <w:numId w:val="3"/>
        </w:numPr>
        <w:ind w:left="864" w:right="432" w:hanging="432"/>
        <w:rPr>
          <w:sz w:val="22"/>
          <w:szCs w:val="22"/>
        </w:rPr>
      </w:pPr>
      <w:r w:rsidRPr="00445B8F">
        <w:rPr>
          <w:sz w:val="22"/>
          <w:szCs w:val="22"/>
        </w:rPr>
        <w:t>Close the loophole</w:t>
      </w:r>
      <w:r w:rsidR="00674597" w:rsidRPr="00445B8F">
        <w:rPr>
          <w:sz w:val="22"/>
          <w:szCs w:val="22"/>
        </w:rPr>
        <w:t>s</w:t>
      </w:r>
      <w:r w:rsidRPr="00445B8F">
        <w:rPr>
          <w:sz w:val="22"/>
          <w:szCs w:val="22"/>
        </w:rPr>
        <w:t xml:space="preserve"> that allow </w:t>
      </w:r>
      <w:r w:rsidR="00674597" w:rsidRPr="00445B8F">
        <w:rPr>
          <w:sz w:val="22"/>
          <w:szCs w:val="22"/>
        </w:rPr>
        <w:t>the largest farms</w:t>
      </w:r>
      <w:r w:rsidR="007B4EDA" w:rsidRPr="00445B8F">
        <w:rPr>
          <w:sz w:val="22"/>
          <w:szCs w:val="22"/>
        </w:rPr>
        <w:t xml:space="preserve"> </w:t>
      </w:r>
      <w:r w:rsidR="00B81544" w:rsidRPr="00445B8F">
        <w:rPr>
          <w:sz w:val="22"/>
          <w:szCs w:val="22"/>
        </w:rPr>
        <w:t>to exceed</w:t>
      </w:r>
      <w:r w:rsidR="00674597" w:rsidRPr="00445B8F">
        <w:rPr>
          <w:sz w:val="22"/>
          <w:szCs w:val="22"/>
        </w:rPr>
        <w:t xml:space="preserve"> the</w:t>
      </w:r>
      <w:r w:rsidR="007B4EDA" w:rsidRPr="00445B8F">
        <w:rPr>
          <w:sz w:val="22"/>
          <w:szCs w:val="22"/>
        </w:rPr>
        <w:t xml:space="preserve"> payment limit</w:t>
      </w:r>
      <w:r w:rsidR="00674597" w:rsidRPr="00445B8F">
        <w:rPr>
          <w:sz w:val="22"/>
          <w:szCs w:val="22"/>
        </w:rPr>
        <w:t>s established by Congress</w:t>
      </w:r>
      <w:r w:rsidR="007B4EDA" w:rsidRPr="00445B8F">
        <w:rPr>
          <w:sz w:val="22"/>
          <w:szCs w:val="22"/>
        </w:rPr>
        <w:t xml:space="preserve">. </w:t>
      </w:r>
      <w:r w:rsidR="00674597" w:rsidRPr="00445B8F">
        <w:rPr>
          <w:sz w:val="22"/>
          <w:szCs w:val="22"/>
        </w:rPr>
        <w:t xml:space="preserve"> </w:t>
      </w:r>
      <w:r w:rsidR="00540E3C" w:rsidRPr="00445B8F">
        <w:rPr>
          <w:sz w:val="22"/>
          <w:szCs w:val="22"/>
        </w:rPr>
        <w:t xml:space="preserve">Include a requirement that beneficiaries be actively engaged in the farming operation.  </w:t>
      </w:r>
      <w:r w:rsidR="007B4EDA" w:rsidRPr="00445B8F">
        <w:rPr>
          <w:sz w:val="22"/>
          <w:szCs w:val="22"/>
        </w:rPr>
        <w:t xml:space="preserve">This will conserve financial resources to allow </w:t>
      </w:r>
      <w:r w:rsidR="00674597" w:rsidRPr="00445B8F">
        <w:rPr>
          <w:sz w:val="22"/>
          <w:szCs w:val="22"/>
        </w:rPr>
        <w:t>more</w:t>
      </w:r>
      <w:r w:rsidR="007B4EDA" w:rsidRPr="00445B8F">
        <w:rPr>
          <w:sz w:val="22"/>
          <w:szCs w:val="22"/>
        </w:rPr>
        <w:t xml:space="preserve"> farmers to participate in CSP. </w:t>
      </w:r>
    </w:p>
    <w:p w14:paraId="6932EAAA" w14:textId="48072F70" w:rsidR="00161CF6" w:rsidRPr="007A012A" w:rsidRDefault="007B4EDA" w:rsidP="007A012A">
      <w:pPr>
        <w:pStyle w:val="ListParagraph"/>
        <w:numPr>
          <w:ilvl w:val="0"/>
          <w:numId w:val="3"/>
        </w:numPr>
        <w:ind w:left="864" w:right="432" w:hanging="432"/>
        <w:rPr>
          <w:sz w:val="22"/>
          <w:szCs w:val="22"/>
        </w:rPr>
      </w:pPr>
      <w:r w:rsidRPr="007A012A">
        <w:rPr>
          <w:sz w:val="22"/>
          <w:szCs w:val="22"/>
        </w:rPr>
        <w:t xml:space="preserve">Clarify </w:t>
      </w:r>
      <w:r w:rsidR="00527D4A" w:rsidRPr="007A012A">
        <w:rPr>
          <w:sz w:val="22"/>
          <w:szCs w:val="22"/>
        </w:rPr>
        <w:t>and enhance the</w:t>
      </w:r>
      <w:r w:rsidRPr="007A012A">
        <w:rPr>
          <w:sz w:val="22"/>
          <w:szCs w:val="22"/>
        </w:rPr>
        <w:t xml:space="preserve"> definition of stewardship threshold by using language from the preamble in the rule</w:t>
      </w:r>
      <w:r w:rsidR="00527D4A" w:rsidRPr="007A012A">
        <w:rPr>
          <w:sz w:val="22"/>
          <w:szCs w:val="22"/>
        </w:rPr>
        <w:t xml:space="preserve"> </w:t>
      </w:r>
      <w:r w:rsidR="002B4FFF" w:rsidRPr="007A012A">
        <w:rPr>
          <w:sz w:val="22"/>
          <w:szCs w:val="22"/>
        </w:rPr>
        <w:t>itself, ensuring</w:t>
      </w:r>
      <w:r w:rsidR="00EB378E" w:rsidRPr="007A012A">
        <w:rPr>
          <w:sz w:val="22"/>
          <w:szCs w:val="22"/>
        </w:rPr>
        <w:t xml:space="preserve"> that the stewardship thresholds used in CSP will be set at the sustainable use levels</w:t>
      </w:r>
      <w:r w:rsidR="00A655DF" w:rsidRPr="007A012A">
        <w:rPr>
          <w:sz w:val="22"/>
          <w:szCs w:val="22"/>
        </w:rPr>
        <w:t xml:space="preserve"> (also sometimes referred to as the non-degradation level or the resource management system level)</w:t>
      </w:r>
      <w:r w:rsidR="00EB378E" w:rsidRPr="007A012A">
        <w:rPr>
          <w:sz w:val="22"/>
          <w:szCs w:val="22"/>
        </w:rPr>
        <w:t>, thereby</w:t>
      </w:r>
      <w:r w:rsidR="00527D4A" w:rsidRPr="007A012A">
        <w:rPr>
          <w:sz w:val="22"/>
          <w:szCs w:val="22"/>
        </w:rPr>
        <w:t xml:space="preserve"> ensur</w:t>
      </w:r>
      <w:r w:rsidR="00EB378E" w:rsidRPr="007A012A">
        <w:rPr>
          <w:sz w:val="22"/>
          <w:szCs w:val="22"/>
        </w:rPr>
        <w:t xml:space="preserve">ing </w:t>
      </w:r>
      <w:r w:rsidR="00527D4A" w:rsidRPr="007A012A">
        <w:rPr>
          <w:sz w:val="22"/>
          <w:szCs w:val="22"/>
        </w:rPr>
        <w:t xml:space="preserve">that CSP </w:t>
      </w:r>
      <w:r w:rsidR="00540E3C" w:rsidRPr="007A012A">
        <w:rPr>
          <w:sz w:val="22"/>
          <w:szCs w:val="22"/>
        </w:rPr>
        <w:t xml:space="preserve">has high standards to encourage more conservation and </w:t>
      </w:r>
      <w:r w:rsidR="00527D4A" w:rsidRPr="007A012A">
        <w:rPr>
          <w:sz w:val="22"/>
          <w:szCs w:val="22"/>
        </w:rPr>
        <w:t>recognize the best stewards of the land</w:t>
      </w:r>
      <w:r w:rsidRPr="007A012A">
        <w:rPr>
          <w:sz w:val="22"/>
          <w:szCs w:val="22"/>
        </w:rPr>
        <w:t xml:space="preserve">. </w:t>
      </w:r>
      <w:r w:rsidR="00161CF6" w:rsidRPr="007A012A">
        <w:rPr>
          <w:sz w:val="22"/>
          <w:szCs w:val="22"/>
        </w:rPr>
        <w:t xml:space="preserve"> </w:t>
      </w:r>
    </w:p>
    <w:p w14:paraId="364D7DA1" w14:textId="77777777" w:rsidR="00161CF6" w:rsidRDefault="00161CF6" w:rsidP="00103596">
      <w:pPr>
        <w:ind w:right="432"/>
        <w:rPr>
          <w:sz w:val="22"/>
          <w:szCs w:val="22"/>
        </w:rPr>
      </w:pPr>
    </w:p>
    <w:p w14:paraId="55D948CD" w14:textId="77777777" w:rsidR="00161CF6" w:rsidRDefault="00161CF6" w:rsidP="00103596">
      <w:pPr>
        <w:ind w:right="432"/>
        <w:rPr>
          <w:sz w:val="22"/>
          <w:szCs w:val="22"/>
        </w:rPr>
      </w:pPr>
    </w:p>
    <w:p w14:paraId="0BCACCF9" w14:textId="77777777" w:rsidR="00161CF6" w:rsidRPr="00A655DF" w:rsidRDefault="00161CF6" w:rsidP="00103596">
      <w:pPr>
        <w:ind w:right="432"/>
        <w:rPr>
          <w:sz w:val="22"/>
          <w:szCs w:val="22"/>
        </w:rPr>
      </w:pPr>
    </w:p>
    <w:sectPr w:rsidR="00161CF6" w:rsidRPr="00A655DF" w:rsidSect="002115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B38"/>
    <w:multiLevelType w:val="hybridMultilevel"/>
    <w:tmpl w:val="4404A9C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3DB7377"/>
    <w:multiLevelType w:val="hybridMultilevel"/>
    <w:tmpl w:val="B50AE4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E8209A1"/>
    <w:multiLevelType w:val="hybridMultilevel"/>
    <w:tmpl w:val="CF464A08"/>
    <w:lvl w:ilvl="0" w:tplc="9F74B6D6">
      <w:start w:val="1"/>
      <w:numFmt w:val="decimal"/>
      <w:lvlText w:val="%1."/>
      <w:lvlJc w:val="left"/>
      <w:pPr>
        <w:ind w:left="360" w:hanging="360"/>
      </w:pPr>
      <w:rPr>
        <w:rFonts w:hint="default"/>
        <w:b/>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E6"/>
    <w:rsid w:val="000227C9"/>
    <w:rsid w:val="000245A9"/>
    <w:rsid w:val="00045145"/>
    <w:rsid w:val="00070C52"/>
    <w:rsid w:val="000B7D73"/>
    <w:rsid w:val="000D4C1F"/>
    <w:rsid w:val="000E3562"/>
    <w:rsid w:val="000F1F92"/>
    <w:rsid w:val="000F34E9"/>
    <w:rsid w:val="00103596"/>
    <w:rsid w:val="001148C0"/>
    <w:rsid w:val="001323D8"/>
    <w:rsid w:val="00161CF6"/>
    <w:rsid w:val="00204BBA"/>
    <w:rsid w:val="0021153B"/>
    <w:rsid w:val="00221C1B"/>
    <w:rsid w:val="00233F38"/>
    <w:rsid w:val="00240841"/>
    <w:rsid w:val="002A19A3"/>
    <w:rsid w:val="002A7088"/>
    <w:rsid w:val="002B4FFF"/>
    <w:rsid w:val="002C3287"/>
    <w:rsid w:val="002C41B1"/>
    <w:rsid w:val="002D4065"/>
    <w:rsid w:val="00322601"/>
    <w:rsid w:val="00360282"/>
    <w:rsid w:val="003A5D04"/>
    <w:rsid w:val="003A61B3"/>
    <w:rsid w:val="003D711E"/>
    <w:rsid w:val="003E44C1"/>
    <w:rsid w:val="003F4211"/>
    <w:rsid w:val="00411CFE"/>
    <w:rsid w:val="00421590"/>
    <w:rsid w:val="004369E6"/>
    <w:rsid w:val="00445B8F"/>
    <w:rsid w:val="0045653D"/>
    <w:rsid w:val="00466C8A"/>
    <w:rsid w:val="004752CF"/>
    <w:rsid w:val="004846A6"/>
    <w:rsid w:val="004A3524"/>
    <w:rsid w:val="004F5B33"/>
    <w:rsid w:val="00502F9B"/>
    <w:rsid w:val="00505CF8"/>
    <w:rsid w:val="00526AFB"/>
    <w:rsid w:val="00527D4A"/>
    <w:rsid w:val="00532085"/>
    <w:rsid w:val="00540E3C"/>
    <w:rsid w:val="005431B7"/>
    <w:rsid w:val="005C7C9A"/>
    <w:rsid w:val="00602086"/>
    <w:rsid w:val="00614081"/>
    <w:rsid w:val="0061776F"/>
    <w:rsid w:val="00632521"/>
    <w:rsid w:val="00642FDA"/>
    <w:rsid w:val="00674597"/>
    <w:rsid w:val="00695F38"/>
    <w:rsid w:val="006969EE"/>
    <w:rsid w:val="0073785F"/>
    <w:rsid w:val="0077464B"/>
    <w:rsid w:val="007A012A"/>
    <w:rsid w:val="007A3BA5"/>
    <w:rsid w:val="007B4EDA"/>
    <w:rsid w:val="007F3659"/>
    <w:rsid w:val="0081187E"/>
    <w:rsid w:val="00813191"/>
    <w:rsid w:val="00864DBD"/>
    <w:rsid w:val="00893837"/>
    <w:rsid w:val="008A77AF"/>
    <w:rsid w:val="008B11F5"/>
    <w:rsid w:val="008C41B7"/>
    <w:rsid w:val="008C5FC1"/>
    <w:rsid w:val="008F37C4"/>
    <w:rsid w:val="00903771"/>
    <w:rsid w:val="00917372"/>
    <w:rsid w:val="0094710B"/>
    <w:rsid w:val="0095301D"/>
    <w:rsid w:val="00985E0B"/>
    <w:rsid w:val="009B232B"/>
    <w:rsid w:val="009D26D2"/>
    <w:rsid w:val="009E5FC9"/>
    <w:rsid w:val="00A1118A"/>
    <w:rsid w:val="00A12680"/>
    <w:rsid w:val="00A25676"/>
    <w:rsid w:val="00A35B72"/>
    <w:rsid w:val="00A46144"/>
    <w:rsid w:val="00A57A14"/>
    <w:rsid w:val="00A655DF"/>
    <w:rsid w:val="00A6633F"/>
    <w:rsid w:val="00A675EA"/>
    <w:rsid w:val="00A70FE6"/>
    <w:rsid w:val="00AB2FB3"/>
    <w:rsid w:val="00AD6325"/>
    <w:rsid w:val="00B0602B"/>
    <w:rsid w:val="00B346DE"/>
    <w:rsid w:val="00B73F78"/>
    <w:rsid w:val="00B81544"/>
    <w:rsid w:val="00B96FE3"/>
    <w:rsid w:val="00BC3B01"/>
    <w:rsid w:val="00BF1F3F"/>
    <w:rsid w:val="00C54FFB"/>
    <w:rsid w:val="00CA0A4D"/>
    <w:rsid w:val="00CA4D83"/>
    <w:rsid w:val="00CA4E7C"/>
    <w:rsid w:val="00CB3E60"/>
    <w:rsid w:val="00CC0ACD"/>
    <w:rsid w:val="00D37857"/>
    <w:rsid w:val="00DC5989"/>
    <w:rsid w:val="00E00C6E"/>
    <w:rsid w:val="00E0419A"/>
    <w:rsid w:val="00E141AA"/>
    <w:rsid w:val="00E4635A"/>
    <w:rsid w:val="00E52048"/>
    <w:rsid w:val="00E93EEE"/>
    <w:rsid w:val="00EB378E"/>
    <w:rsid w:val="00EC02EA"/>
    <w:rsid w:val="00EC75D2"/>
    <w:rsid w:val="00F050AA"/>
    <w:rsid w:val="00F45346"/>
    <w:rsid w:val="00F617A6"/>
    <w:rsid w:val="00F73F57"/>
    <w:rsid w:val="00F74BB5"/>
    <w:rsid w:val="00F90A53"/>
    <w:rsid w:val="00FA6E04"/>
    <w:rsid w:val="00FD54F7"/>
    <w:rsid w:val="00FE24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82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E6"/>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E6"/>
    <w:pPr>
      <w:ind w:left="720"/>
      <w:contextualSpacing/>
    </w:pPr>
  </w:style>
  <w:style w:type="character" w:styleId="Hyperlink">
    <w:name w:val="Hyperlink"/>
    <w:basedOn w:val="DefaultParagraphFont"/>
    <w:uiPriority w:val="99"/>
    <w:unhideWhenUsed/>
    <w:rsid w:val="00A70FE6"/>
    <w:rPr>
      <w:color w:val="0000FF" w:themeColor="hyperlink"/>
      <w:u w:val="single"/>
    </w:rPr>
  </w:style>
  <w:style w:type="paragraph" w:styleId="BalloonText">
    <w:name w:val="Balloon Text"/>
    <w:basedOn w:val="Normal"/>
    <w:link w:val="BalloonTextChar"/>
    <w:uiPriority w:val="99"/>
    <w:semiHidden/>
    <w:unhideWhenUsed/>
    <w:rsid w:val="00E46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35A"/>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8F37C4"/>
    <w:rPr>
      <w:sz w:val="18"/>
      <w:szCs w:val="18"/>
    </w:rPr>
  </w:style>
  <w:style w:type="paragraph" w:styleId="CommentText">
    <w:name w:val="annotation text"/>
    <w:basedOn w:val="Normal"/>
    <w:link w:val="CommentTextChar"/>
    <w:uiPriority w:val="99"/>
    <w:unhideWhenUsed/>
    <w:rsid w:val="008F37C4"/>
  </w:style>
  <w:style w:type="character" w:customStyle="1" w:styleId="CommentTextChar">
    <w:name w:val="Comment Text Char"/>
    <w:basedOn w:val="DefaultParagraphFont"/>
    <w:link w:val="CommentText"/>
    <w:uiPriority w:val="99"/>
    <w:rsid w:val="008F37C4"/>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F37C4"/>
    <w:rPr>
      <w:b/>
      <w:bCs/>
      <w:sz w:val="20"/>
      <w:szCs w:val="20"/>
    </w:rPr>
  </w:style>
  <w:style w:type="character" w:customStyle="1" w:styleId="CommentSubjectChar">
    <w:name w:val="Comment Subject Char"/>
    <w:basedOn w:val="CommentTextChar"/>
    <w:link w:val="CommentSubject"/>
    <w:uiPriority w:val="99"/>
    <w:semiHidden/>
    <w:rsid w:val="008F37C4"/>
    <w:rPr>
      <w:rFonts w:asciiTheme="minorHAnsi" w:hAnsiTheme="minorHAnsi" w:cstheme="minorBidi"/>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E6"/>
    <w:rPr>
      <w:rFonts w:ascii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E6"/>
    <w:pPr>
      <w:ind w:left="720"/>
      <w:contextualSpacing/>
    </w:pPr>
  </w:style>
  <w:style w:type="character" w:styleId="Hyperlink">
    <w:name w:val="Hyperlink"/>
    <w:basedOn w:val="DefaultParagraphFont"/>
    <w:uiPriority w:val="99"/>
    <w:unhideWhenUsed/>
    <w:rsid w:val="00A70FE6"/>
    <w:rPr>
      <w:color w:val="0000FF" w:themeColor="hyperlink"/>
      <w:u w:val="single"/>
    </w:rPr>
  </w:style>
  <w:style w:type="paragraph" w:styleId="BalloonText">
    <w:name w:val="Balloon Text"/>
    <w:basedOn w:val="Normal"/>
    <w:link w:val="BalloonTextChar"/>
    <w:uiPriority w:val="99"/>
    <w:semiHidden/>
    <w:unhideWhenUsed/>
    <w:rsid w:val="00E46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35A"/>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8F37C4"/>
    <w:rPr>
      <w:sz w:val="18"/>
      <w:szCs w:val="18"/>
    </w:rPr>
  </w:style>
  <w:style w:type="paragraph" w:styleId="CommentText">
    <w:name w:val="annotation text"/>
    <w:basedOn w:val="Normal"/>
    <w:link w:val="CommentTextChar"/>
    <w:uiPriority w:val="99"/>
    <w:unhideWhenUsed/>
    <w:rsid w:val="008F37C4"/>
  </w:style>
  <w:style w:type="character" w:customStyle="1" w:styleId="CommentTextChar">
    <w:name w:val="Comment Text Char"/>
    <w:basedOn w:val="DefaultParagraphFont"/>
    <w:link w:val="CommentText"/>
    <w:uiPriority w:val="99"/>
    <w:rsid w:val="008F37C4"/>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F37C4"/>
    <w:rPr>
      <w:b/>
      <w:bCs/>
      <w:sz w:val="20"/>
      <w:szCs w:val="20"/>
    </w:rPr>
  </w:style>
  <w:style w:type="character" w:customStyle="1" w:styleId="CommentSubjectChar">
    <w:name w:val="Comment Subject Char"/>
    <w:basedOn w:val="CommentTextChar"/>
    <w:link w:val="CommentSubject"/>
    <w:uiPriority w:val="99"/>
    <w:semiHidden/>
    <w:rsid w:val="008F37C4"/>
    <w:rPr>
      <w:rFonts w:ascii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3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csp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11491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National Sustainable Agriculture Coalition</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Gilbert</dc:creator>
  <cp:keywords/>
  <dc:description/>
  <cp:lastModifiedBy>Sarah Hackney</cp:lastModifiedBy>
  <cp:revision>2</cp:revision>
  <dcterms:created xsi:type="dcterms:W3CDTF">2014-12-18T19:38:00Z</dcterms:created>
  <dcterms:modified xsi:type="dcterms:W3CDTF">2014-12-18T19:38:00Z</dcterms:modified>
</cp:coreProperties>
</file>